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DF6DF" w14:textId="190EB8B4" w:rsidR="009F1EBD" w:rsidRDefault="00D21119" w:rsidP="009F1EBD">
      <w:pPr>
        <w:jc w:val="center"/>
        <w:rPr>
          <w:b/>
          <w:sz w:val="24"/>
          <w:szCs w:val="24"/>
        </w:rPr>
      </w:pPr>
      <w:r>
        <w:rPr>
          <w:b/>
          <w:noProof/>
          <w:sz w:val="24"/>
          <w:szCs w:val="24"/>
        </w:rPr>
        <w:drawing>
          <wp:inline distT="0" distB="0" distL="0" distR="0" wp14:anchorId="64D07ECC" wp14:editId="0A8B75AD">
            <wp:extent cx="2842895" cy="1046046"/>
            <wp:effectExtent l="0" t="0" r="0" b="1905"/>
            <wp:docPr id="1011875928"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75928" name="Picture 1" descr="A close-up of a 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t="29916" b="33289"/>
                    <a:stretch/>
                  </pic:blipFill>
                  <pic:spPr bwMode="auto">
                    <a:xfrm>
                      <a:off x="0" y="0"/>
                      <a:ext cx="2858908" cy="1051938"/>
                    </a:xfrm>
                    <a:prstGeom prst="rect">
                      <a:avLst/>
                    </a:prstGeom>
                    <a:ln>
                      <a:noFill/>
                    </a:ln>
                    <a:extLst>
                      <a:ext uri="{53640926-AAD7-44D8-BBD7-CCE9431645EC}">
                        <a14:shadowObscured xmlns:a14="http://schemas.microsoft.com/office/drawing/2010/main"/>
                      </a:ext>
                    </a:extLst>
                  </pic:spPr>
                </pic:pic>
              </a:graphicData>
            </a:graphic>
          </wp:inline>
        </w:drawing>
      </w:r>
    </w:p>
    <w:p w14:paraId="6B14C025" w14:textId="48463C44" w:rsidR="009F1EBD" w:rsidRDefault="009F1EBD" w:rsidP="009F1EBD">
      <w:pPr>
        <w:rPr>
          <w:b/>
          <w:sz w:val="24"/>
          <w:szCs w:val="24"/>
        </w:rPr>
      </w:pPr>
      <w:r>
        <w:rPr>
          <w:b/>
          <w:sz w:val="24"/>
          <w:szCs w:val="24"/>
        </w:rPr>
        <w:t>202</w:t>
      </w:r>
      <w:r w:rsidR="0082331D">
        <w:rPr>
          <w:b/>
          <w:sz w:val="24"/>
          <w:szCs w:val="24"/>
        </w:rPr>
        <w:t>4</w:t>
      </w:r>
      <w:r>
        <w:rPr>
          <w:b/>
          <w:sz w:val="24"/>
          <w:szCs w:val="24"/>
        </w:rPr>
        <w:t>/2</w:t>
      </w:r>
      <w:r w:rsidR="0082331D">
        <w:rPr>
          <w:b/>
          <w:sz w:val="24"/>
          <w:szCs w:val="24"/>
        </w:rPr>
        <w:t>5</w:t>
      </w:r>
    </w:p>
    <w:p w14:paraId="6DC21BFD" w14:textId="61297A8B" w:rsidR="002B12E1" w:rsidRPr="008E0561" w:rsidRDefault="00600627" w:rsidP="008E0561">
      <w:pPr>
        <w:pStyle w:val="Heading1"/>
        <w:rPr>
          <w:b/>
          <w:color w:val="C00000"/>
          <w:sz w:val="96"/>
          <w:szCs w:val="96"/>
        </w:rPr>
      </w:pPr>
      <w:r>
        <w:rPr>
          <w:b/>
          <w:noProof/>
          <w:color w:val="C00000"/>
          <w:sz w:val="96"/>
          <w:szCs w:val="96"/>
        </w:rPr>
        <w:t>Family</w:t>
      </w:r>
      <w:r w:rsidR="002B12E1" w:rsidRPr="00CF4D9B">
        <w:rPr>
          <w:b/>
          <w:noProof/>
          <w:color w:val="C00000"/>
          <w:sz w:val="96"/>
          <w:szCs w:val="96"/>
        </w:rPr>
        <w:t xml:space="preserve"> Business </w:t>
      </w:r>
      <w:r>
        <w:rPr>
          <w:b/>
          <w:noProof/>
          <w:color w:val="C00000"/>
          <w:sz w:val="96"/>
          <w:szCs w:val="96"/>
        </w:rPr>
        <w:t>Award</w:t>
      </w:r>
    </w:p>
    <w:p w14:paraId="4AB8B870" w14:textId="77777777" w:rsidR="002B12E1" w:rsidRPr="00F77C48" w:rsidRDefault="002B12E1" w:rsidP="0005768D">
      <w:pPr>
        <w:jc w:val="center"/>
        <w:rPr>
          <w:b/>
          <w:sz w:val="56"/>
          <w:szCs w:val="56"/>
        </w:rPr>
      </w:pPr>
    </w:p>
    <w:p w14:paraId="2B888086" w14:textId="6208828F" w:rsidR="002B12E1" w:rsidRDefault="002B12E1" w:rsidP="008E0561">
      <w:pPr>
        <w:rPr>
          <w:rFonts w:cstheme="minorHAnsi"/>
          <w:sz w:val="32"/>
        </w:rPr>
      </w:pPr>
      <w:r w:rsidRPr="00CF4D9B">
        <w:rPr>
          <w:rFonts w:cstheme="minorHAnsi"/>
          <w:noProof/>
          <w:sz w:val="32"/>
        </w:rPr>
        <w:t xml:space="preserve">Recognises </w:t>
      </w:r>
      <w:r w:rsidR="00AD4527">
        <w:rPr>
          <w:rFonts w:cstheme="minorHAnsi"/>
          <w:noProof/>
          <w:sz w:val="32"/>
        </w:rPr>
        <w:t>family businesses directly involved in tourism</w:t>
      </w:r>
      <w:r w:rsidR="00600627">
        <w:rPr>
          <w:rFonts w:cstheme="minorHAnsi"/>
          <w:noProof/>
          <w:sz w:val="32"/>
        </w:rPr>
        <w:t xml:space="preserve"> in Lancashire,</w:t>
      </w:r>
      <w:r w:rsidRPr="00CF4D9B">
        <w:rPr>
          <w:rFonts w:cstheme="minorHAnsi"/>
          <w:noProof/>
          <w:sz w:val="32"/>
        </w:rPr>
        <w:t xml:space="preserve"> </w:t>
      </w:r>
      <w:r w:rsidR="00600627">
        <w:rPr>
          <w:rFonts w:cstheme="minorHAnsi"/>
          <w:noProof/>
          <w:sz w:val="32"/>
        </w:rPr>
        <w:t xml:space="preserve">demonstrating that family members and family values are making an impact in their </w:t>
      </w:r>
      <w:r w:rsidR="00AD4527">
        <w:rPr>
          <w:rFonts w:cstheme="minorHAnsi"/>
          <w:noProof/>
          <w:sz w:val="32"/>
        </w:rPr>
        <w:t>business</w:t>
      </w:r>
      <w:r w:rsidR="00600627">
        <w:rPr>
          <w:rFonts w:cstheme="minorHAnsi"/>
          <w:noProof/>
          <w:sz w:val="32"/>
        </w:rPr>
        <w:t>, industry and community</w:t>
      </w:r>
      <w:r w:rsidRPr="00CF4D9B">
        <w:rPr>
          <w:rFonts w:cstheme="minorHAnsi"/>
          <w:noProof/>
          <w:sz w:val="32"/>
        </w:rPr>
        <w:t>.</w:t>
      </w:r>
    </w:p>
    <w:p w14:paraId="79287E17" w14:textId="7A0AEA63" w:rsidR="00AD4527" w:rsidRPr="00AD4527" w:rsidRDefault="00AD4527" w:rsidP="00AD4527">
      <w:pPr>
        <w:spacing w:line="240" w:lineRule="auto"/>
        <w:rPr>
          <w:sz w:val="32"/>
          <w:szCs w:val="32"/>
        </w:rPr>
      </w:pPr>
      <w:r w:rsidRPr="00AD4527">
        <w:rPr>
          <w:sz w:val="32"/>
          <w:szCs w:val="32"/>
        </w:rPr>
        <w:t>For the purpose of this award, family business is defined as:</w:t>
      </w:r>
    </w:p>
    <w:p w14:paraId="5D425E01" w14:textId="42B6C821" w:rsidR="00AD4527" w:rsidRPr="00AD4527" w:rsidRDefault="00AD4527" w:rsidP="00AD4527">
      <w:pPr>
        <w:spacing w:line="240" w:lineRule="auto"/>
        <w:rPr>
          <w:noProof/>
          <w:color w:val="0070C0"/>
          <w:sz w:val="32"/>
          <w:szCs w:val="32"/>
        </w:rPr>
      </w:pPr>
      <w:r w:rsidRPr="00AD4527">
        <w:rPr>
          <w:noProof/>
          <w:color w:val="0070C0"/>
          <w:sz w:val="32"/>
          <w:szCs w:val="32"/>
        </w:rPr>
        <w:t xml:space="preserve">“A business where members of a family own enough of the equity to be able to exert control over strategy and are involved in top management positions” </w:t>
      </w:r>
    </w:p>
    <w:p w14:paraId="0CFCFEBC" w14:textId="77777777" w:rsidR="00AD4527" w:rsidRPr="00AD4527" w:rsidRDefault="00AD4527" w:rsidP="00AD4527">
      <w:pPr>
        <w:spacing w:line="240" w:lineRule="auto"/>
        <w:rPr>
          <w:noProof/>
          <w:color w:val="0070C0"/>
          <w:sz w:val="16"/>
          <w:szCs w:val="16"/>
        </w:rPr>
      </w:pPr>
      <w:r w:rsidRPr="00AD4527">
        <w:rPr>
          <w:noProof/>
          <w:color w:val="0070C0"/>
          <w:sz w:val="16"/>
          <w:szCs w:val="16"/>
        </w:rPr>
        <w:t>Adapted from HOWORTH, C., ROSE, M., &amp; HAMILTON, E. (2006, P.229). Definitions, diversity and development: Key debates in the family business Research: The Oxford Handbook of Entrepreneurship, 225 -247. Oxford University Press</w:t>
      </w:r>
    </w:p>
    <w:p w14:paraId="73E8C90A" w14:textId="561D321D" w:rsidR="00600627" w:rsidRDefault="00600627" w:rsidP="008E0561">
      <w:pPr>
        <w:rPr>
          <w:highlight w:val="yellow"/>
        </w:rPr>
      </w:pPr>
    </w:p>
    <w:p w14:paraId="62AFF56E" w14:textId="77777777" w:rsidR="002B12E1" w:rsidRDefault="002B12E1" w:rsidP="008E0561">
      <w:pPr>
        <w:spacing w:after="0"/>
        <w:rPr>
          <w:rStyle w:val="Strong"/>
          <w:sz w:val="28"/>
        </w:rPr>
      </w:pPr>
    </w:p>
    <w:p w14:paraId="13677081" w14:textId="77777777" w:rsidR="002B12E1" w:rsidRDefault="002B12E1" w:rsidP="008E0561">
      <w:pPr>
        <w:spacing w:after="0"/>
        <w:rPr>
          <w:rStyle w:val="Strong"/>
          <w:sz w:val="28"/>
        </w:rPr>
      </w:pPr>
    </w:p>
    <w:p w14:paraId="0253BBCA" w14:textId="77777777" w:rsidR="002B12E1" w:rsidRPr="004F4FDF" w:rsidRDefault="002B12E1" w:rsidP="008E0561">
      <w:pPr>
        <w:spacing w:after="0"/>
        <w:rPr>
          <w:rStyle w:val="Strong"/>
          <w:sz w:val="28"/>
        </w:rPr>
      </w:pPr>
      <w:r w:rsidRPr="004F4FDF">
        <w:rPr>
          <w:rStyle w:val="Strong"/>
          <w:sz w:val="28"/>
        </w:rPr>
        <w:t>This sample application form is for information only and all applications must be made via the online application system.</w:t>
      </w:r>
    </w:p>
    <w:p w14:paraId="6157ED54" w14:textId="77777777" w:rsidR="002B12E1" w:rsidRDefault="002B12E1" w:rsidP="008E0561">
      <w:pPr>
        <w:spacing w:after="0"/>
        <w:rPr>
          <w:sz w:val="28"/>
          <w:szCs w:val="28"/>
        </w:rPr>
      </w:pPr>
    </w:p>
    <w:p w14:paraId="05388B29" w14:textId="77777777" w:rsidR="002B12E1" w:rsidRDefault="002B12E1">
      <w:pPr>
        <w:rPr>
          <w:rFonts w:eastAsiaTheme="majorEastAsia" w:cstheme="majorBidi"/>
          <w:b/>
          <w:color w:val="C00000"/>
          <w:sz w:val="28"/>
          <w:szCs w:val="26"/>
        </w:rPr>
      </w:pPr>
      <w:r>
        <w:br w:type="page"/>
      </w:r>
    </w:p>
    <w:p w14:paraId="653F4DA1" w14:textId="77777777" w:rsidR="002B12E1" w:rsidRDefault="002B12E1" w:rsidP="008E0561">
      <w:pPr>
        <w:pStyle w:val="Heading2"/>
      </w:pPr>
      <w:r w:rsidRPr="008E0561">
        <w:lastRenderedPageBreak/>
        <w:t>Eligibility criteria</w:t>
      </w:r>
    </w:p>
    <w:p w14:paraId="4891F9FF" w14:textId="77777777" w:rsidR="002B12E1" w:rsidRPr="00235D63" w:rsidRDefault="002B12E1" w:rsidP="00235D63"/>
    <w:p w14:paraId="233083AE" w14:textId="77777777" w:rsidR="002B12E1" w:rsidRPr="002B12E1" w:rsidRDefault="002B12E1" w:rsidP="002B12E1">
      <w:pPr>
        <w:pStyle w:val="ListParagraph"/>
        <w:widowControl w:val="0"/>
        <w:numPr>
          <w:ilvl w:val="0"/>
          <w:numId w:val="28"/>
        </w:numPr>
        <w:tabs>
          <w:tab w:val="left" w:pos="283"/>
        </w:tabs>
        <w:autoSpaceDE w:val="0"/>
        <w:autoSpaceDN w:val="0"/>
        <w:adjustRightInd w:val="0"/>
        <w:spacing w:line="240" w:lineRule="auto"/>
        <w:ind w:left="360" w:right="-23"/>
        <w:rPr>
          <w:noProof/>
          <w:sz w:val="24"/>
          <w:szCs w:val="24"/>
        </w:rPr>
      </w:pPr>
      <w:r w:rsidRPr="002B12E1">
        <w:rPr>
          <w:noProof/>
          <w:sz w:val="24"/>
          <w:szCs w:val="24"/>
        </w:rPr>
        <w:t>Directly involved in tourism, making a contribution to the visitor economy with a significant proportion of business generated by people visiting from outside the local area.</w:t>
      </w:r>
    </w:p>
    <w:p w14:paraId="17386E19" w14:textId="77777777" w:rsidR="002B12E1" w:rsidRPr="002B12E1" w:rsidRDefault="002B12E1" w:rsidP="002B12E1">
      <w:pPr>
        <w:pStyle w:val="ListParagraph"/>
        <w:numPr>
          <w:ilvl w:val="0"/>
          <w:numId w:val="27"/>
        </w:numPr>
        <w:spacing w:line="240" w:lineRule="auto"/>
        <w:ind w:left="360"/>
        <w:rPr>
          <w:noProof/>
          <w:sz w:val="24"/>
          <w:szCs w:val="24"/>
        </w:rPr>
      </w:pPr>
      <w:r w:rsidRPr="002B12E1">
        <w:rPr>
          <w:noProof/>
          <w:sz w:val="24"/>
          <w:szCs w:val="24"/>
        </w:rPr>
        <w:t>Meets the tourism product definition:</w:t>
      </w:r>
    </w:p>
    <w:p w14:paraId="6AE47E49" w14:textId="77777777" w:rsidR="002B12E1" w:rsidRDefault="002B12E1" w:rsidP="002B12E1">
      <w:pPr>
        <w:pStyle w:val="ListParagraph"/>
        <w:numPr>
          <w:ilvl w:val="0"/>
          <w:numId w:val="27"/>
        </w:numPr>
        <w:spacing w:line="240" w:lineRule="auto"/>
        <w:ind w:left="360"/>
        <w:rPr>
          <w:noProof/>
          <w:sz w:val="24"/>
          <w:szCs w:val="24"/>
        </w:rPr>
      </w:pPr>
      <w:r w:rsidRPr="002B12E1">
        <w:rPr>
          <w:noProof/>
          <w:sz w:val="24"/>
          <w:szCs w:val="24"/>
        </w:rPr>
        <w:t>Only tourism businesses who directly serve the end-users are eligible (i.e. the tourist/ visitor/ guest). Business to business agencies or intermediaries e.g. that manage business to consumer (B2C) presence for tourism businesses; would not be eligible.</w:t>
      </w:r>
    </w:p>
    <w:p w14:paraId="5ACDA21E" w14:textId="77777777" w:rsidR="002B12E1" w:rsidRPr="002B12E1" w:rsidRDefault="002B12E1" w:rsidP="002B12E1">
      <w:pPr>
        <w:pStyle w:val="ListParagraph"/>
        <w:numPr>
          <w:ilvl w:val="0"/>
          <w:numId w:val="27"/>
        </w:numPr>
        <w:spacing w:line="240" w:lineRule="auto"/>
        <w:ind w:left="360"/>
        <w:rPr>
          <w:noProof/>
          <w:sz w:val="24"/>
          <w:szCs w:val="24"/>
        </w:rPr>
      </w:pPr>
      <w:r w:rsidRPr="002B12E1">
        <w:rPr>
          <w:noProof/>
          <w:sz w:val="24"/>
          <w:szCs w:val="24"/>
        </w:rPr>
        <w:t>'Tourism product' covers a number of different categories including:</w:t>
      </w:r>
    </w:p>
    <w:p w14:paraId="1DD12C72"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Accommodation e.g. hotels, bed &amp; breakfasts, guest houses, self-catering/serviced apartments, hostels, holiday boats, camping, caravanning, glamping, lodges, shepherds huts, chalets</w:t>
      </w:r>
    </w:p>
    <w:p w14:paraId="7CA2D931"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0E732D75"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Transport services e.g. rail, road, water, airports and rental</w:t>
      </w:r>
    </w:p>
    <w:p w14:paraId="73A39055"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 xml:space="preserve">Guided tours </w:t>
      </w:r>
    </w:p>
    <w:p w14:paraId="64E4FADF"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Cultural services, e.g. theatres, musical entertainment venues, sporting venues</w:t>
      </w:r>
    </w:p>
    <w:p w14:paraId="3F792FBA"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 xml:space="preserve">Travel agencies and other reservation services, including tour operators and destination management companies </w:t>
      </w:r>
    </w:p>
    <w:p w14:paraId="2728CFEF"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Sporting, adventure and recreational activities</w:t>
      </w:r>
    </w:p>
    <w:p w14:paraId="63BDC3BC"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020B012E"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Businesses providing supporting services to visitors in-person within the destination e.g. visitor information providers, left luggage services</w:t>
      </w:r>
    </w:p>
    <w:p w14:paraId="7B38FB2D" w14:textId="77777777" w:rsidR="002B12E1" w:rsidRPr="002B12E1" w:rsidRDefault="002B12E1" w:rsidP="002B12E1">
      <w:pPr>
        <w:pStyle w:val="ListParagraph"/>
        <w:numPr>
          <w:ilvl w:val="0"/>
          <w:numId w:val="29"/>
        </w:numPr>
        <w:spacing w:line="240" w:lineRule="auto"/>
        <w:rPr>
          <w:noProof/>
          <w:sz w:val="24"/>
          <w:szCs w:val="24"/>
        </w:rPr>
      </w:pPr>
      <w:r w:rsidRPr="002B12E1">
        <w:rPr>
          <w:noProof/>
          <w:sz w:val="24"/>
          <w:szCs w:val="24"/>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08F9C4" w14:textId="5B05527C" w:rsidR="002B12E1" w:rsidRPr="002B12E1" w:rsidRDefault="002B12E1" w:rsidP="002B12E1">
      <w:pPr>
        <w:pStyle w:val="ListParagraph"/>
        <w:numPr>
          <w:ilvl w:val="0"/>
          <w:numId w:val="28"/>
        </w:numPr>
        <w:spacing w:line="240" w:lineRule="auto"/>
        <w:ind w:left="360"/>
        <w:rPr>
          <w:rFonts w:cstheme="minorHAnsi"/>
          <w:noProof/>
          <w:sz w:val="24"/>
          <w:szCs w:val="24"/>
        </w:rPr>
      </w:pPr>
      <w:r w:rsidRPr="002B12E1">
        <w:rPr>
          <w:rFonts w:cstheme="minorHAnsi"/>
          <w:noProof/>
          <w:sz w:val="24"/>
          <w:szCs w:val="24"/>
        </w:rPr>
        <w:t>Has been trading for at least two years when applications open</w:t>
      </w:r>
      <w:r w:rsidR="00266C8C">
        <w:rPr>
          <w:rFonts w:cstheme="minorHAnsi"/>
          <w:noProof/>
          <w:sz w:val="24"/>
          <w:szCs w:val="24"/>
        </w:rPr>
        <w:t xml:space="preserve">. </w:t>
      </w:r>
    </w:p>
    <w:p w14:paraId="7762ADE4" w14:textId="77777777" w:rsidR="002B12E1" w:rsidRPr="002B12E1" w:rsidRDefault="002B12E1" w:rsidP="002B12E1">
      <w:pPr>
        <w:pStyle w:val="ListParagraph"/>
        <w:numPr>
          <w:ilvl w:val="0"/>
          <w:numId w:val="28"/>
        </w:numPr>
        <w:spacing w:line="240" w:lineRule="auto"/>
        <w:ind w:left="360"/>
        <w:rPr>
          <w:rFonts w:cstheme="minorHAnsi"/>
          <w:noProof/>
          <w:sz w:val="24"/>
          <w:szCs w:val="24"/>
        </w:rPr>
      </w:pPr>
      <w:r w:rsidRPr="002B12E1">
        <w:rPr>
          <w:rFonts w:cstheme="minorHAnsi"/>
          <w:noProof/>
          <w:sz w:val="24"/>
          <w:szCs w:val="24"/>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r w:rsidR="00D72D71">
        <w:rPr>
          <w:rFonts w:cstheme="minorHAnsi"/>
          <w:noProof/>
          <w:sz w:val="24"/>
          <w:szCs w:val="24"/>
        </w:rPr>
        <w:t>.</w:t>
      </w:r>
    </w:p>
    <w:p w14:paraId="1FB5EDEE" w14:textId="77777777" w:rsidR="002B12E1" w:rsidRPr="002B12E1" w:rsidRDefault="002B12E1" w:rsidP="002B12E1">
      <w:pPr>
        <w:pStyle w:val="ListParagraph"/>
        <w:numPr>
          <w:ilvl w:val="0"/>
          <w:numId w:val="28"/>
        </w:numPr>
        <w:spacing w:line="240" w:lineRule="auto"/>
        <w:ind w:left="360"/>
        <w:rPr>
          <w:rFonts w:cstheme="minorHAnsi"/>
          <w:noProof/>
          <w:sz w:val="24"/>
          <w:szCs w:val="24"/>
        </w:rPr>
      </w:pPr>
      <w:r w:rsidRPr="002B12E1">
        <w:rPr>
          <w:rFonts w:cstheme="minorHAnsi"/>
          <w:noProof/>
          <w:sz w:val="24"/>
          <w:szCs w:val="24"/>
        </w:rPr>
        <w:lastRenderedPageBreak/>
        <w:t>An existing business with new owners will only be eligible if a fundamental change to the business has occurred within two years of the new owners starting trading. A fundamental change would include at least two of the following:</w:t>
      </w:r>
    </w:p>
    <w:p w14:paraId="21757EBB" w14:textId="77777777" w:rsidR="002B12E1" w:rsidRPr="002B12E1" w:rsidRDefault="002B12E1" w:rsidP="002B12E1">
      <w:pPr>
        <w:pStyle w:val="ListParagraph"/>
        <w:numPr>
          <w:ilvl w:val="0"/>
          <w:numId w:val="30"/>
        </w:numPr>
        <w:spacing w:line="240" w:lineRule="auto"/>
        <w:rPr>
          <w:rFonts w:cstheme="minorHAnsi"/>
          <w:noProof/>
          <w:sz w:val="24"/>
          <w:szCs w:val="24"/>
        </w:rPr>
      </w:pPr>
      <w:r w:rsidRPr="002B12E1">
        <w:rPr>
          <w:rFonts w:cstheme="minorHAnsi"/>
          <w:noProof/>
          <w:sz w:val="24"/>
          <w:szCs w:val="24"/>
        </w:rPr>
        <w:t xml:space="preserve">significant investment </w:t>
      </w:r>
    </w:p>
    <w:p w14:paraId="338B9969" w14:textId="77777777" w:rsidR="002B12E1" w:rsidRPr="002B12E1" w:rsidRDefault="002B12E1" w:rsidP="002B12E1">
      <w:pPr>
        <w:pStyle w:val="ListParagraph"/>
        <w:numPr>
          <w:ilvl w:val="0"/>
          <w:numId w:val="30"/>
        </w:numPr>
        <w:spacing w:line="240" w:lineRule="auto"/>
        <w:rPr>
          <w:rFonts w:cstheme="minorHAnsi"/>
          <w:noProof/>
          <w:sz w:val="24"/>
          <w:szCs w:val="24"/>
        </w:rPr>
      </w:pPr>
      <w:r w:rsidRPr="002B12E1">
        <w:rPr>
          <w:rFonts w:cstheme="minorHAnsi"/>
          <w:noProof/>
          <w:sz w:val="24"/>
          <w:szCs w:val="24"/>
        </w:rPr>
        <w:t>rebrand/ name change/ change to Companies House registration</w:t>
      </w:r>
    </w:p>
    <w:p w14:paraId="0D8923F2" w14:textId="77777777" w:rsidR="002B12E1" w:rsidRPr="002B12E1" w:rsidRDefault="002B12E1" w:rsidP="002B12E1">
      <w:pPr>
        <w:pStyle w:val="ListParagraph"/>
        <w:numPr>
          <w:ilvl w:val="0"/>
          <w:numId w:val="30"/>
        </w:numPr>
        <w:spacing w:line="240" w:lineRule="auto"/>
        <w:rPr>
          <w:rFonts w:cstheme="minorHAnsi"/>
          <w:sz w:val="24"/>
          <w:szCs w:val="24"/>
        </w:rPr>
      </w:pPr>
      <w:r w:rsidRPr="002B12E1">
        <w:rPr>
          <w:rFonts w:cstheme="minorHAnsi"/>
          <w:noProof/>
          <w:sz w:val="24"/>
          <w:szCs w:val="24"/>
        </w:rPr>
        <w:t>change in target market</w:t>
      </w:r>
      <w:r w:rsidR="00D72D71">
        <w:rPr>
          <w:rFonts w:cstheme="minorHAnsi"/>
          <w:noProof/>
          <w:sz w:val="24"/>
          <w:szCs w:val="24"/>
        </w:rPr>
        <w:t>.</w:t>
      </w:r>
    </w:p>
    <w:p w14:paraId="6134A360" w14:textId="77777777" w:rsidR="002B12E1" w:rsidRPr="002B12E1" w:rsidRDefault="002B12E1" w:rsidP="002B12E1">
      <w:pPr>
        <w:pStyle w:val="ListParagraph"/>
        <w:numPr>
          <w:ilvl w:val="0"/>
          <w:numId w:val="28"/>
        </w:numPr>
        <w:spacing w:line="240" w:lineRule="auto"/>
        <w:ind w:left="360"/>
        <w:rPr>
          <w:rFonts w:cstheme="minorHAnsi"/>
          <w:sz w:val="24"/>
          <w:szCs w:val="24"/>
        </w:rPr>
      </w:pPr>
      <w:r w:rsidRPr="002B12E1">
        <w:rPr>
          <w:rFonts w:cstheme="minorHAnsi"/>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3B6C7703" w14:textId="77777777" w:rsidR="002B12E1" w:rsidRPr="002B12E1" w:rsidRDefault="002B12E1" w:rsidP="002B12E1">
      <w:pPr>
        <w:pStyle w:val="ListParagraph"/>
        <w:numPr>
          <w:ilvl w:val="0"/>
          <w:numId w:val="28"/>
        </w:numPr>
        <w:spacing w:line="240" w:lineRule="auto"/>
        <w:ind w:left="360"/>
        <w:rPr>
          <w:rFonts w:cstheme="minorHAnsi"/>
          <w:sz w:val="24"/>
          <w:szCs w:val="24"/>
        </w:rPr>
      </w:pPr>
      <w:r w:rsidRPr="002B12E1">
        <w:rPr>
          <w:rFonts w:cstheme="minorHAnsi"/>
          <w:noProof/>
          <w:sz w:val="24"/>
          <w:szCs w:val="24"/>
        </w:rPr>
        <w:t>Events and festivals are not eligible to apply to this category due to the likelihood of VisitEngland Awards for Excellence winners not being announced until one or two years after the event took place e.g. an event taking place in 2021 may not be recognised by VisitEngland until 2023; the event may have ceased or declined in quality since then.</w:t>
      </w:r>
    </w:p>
    <w:p w14:paraId="4B1E7F76" w14:textId="77777777" w:rsidR="002B12E1" w:rsidRPr="002B12E1" w:rsidRDefault="002B12E1" w:rsidP="002B12E1">
      <w:pPr>
        <w:pStyle w:val="ListParagraph"/>
        <w:numPr>
          <w:ilvl w:val="0"/>
          <w:numId w:val="28"/>
        </w:numPr>
        <w:spacing w:line="240" w:lineRule="auto"/>
        <w:ind w:left="360"/>
        <w:rPr>
          <w:rFonts w:cstheme="minorHAnsi"/>
          <w:sz w:val="24"/>
          <w:szCs w:val="24"/>
        </w:rPr>
      </w:pPr>
      <w:r w:rsidRPr="002B12E1">
        <w:rPr>
          <w:rFonts w:cstheme="minorHAnsi"/>
          <w:noProof/>
          <w:sz w:val="24"/>
          <w:szCs w:val="24"/>
        </w:rPr>
        <w:t>Businesses of all sizes can apply as this category is judged within the context and style of the business.</w:t>
      </w:r>
    </w:p>
    <w:p w14:paraId="6C0CB5BF" w14:textId="77777777" w:rsidR="002B12E1" w:rsidRPr="002B12E1" w:rsidRDefault="002B12E1" w:rsidP="002B12E1">
      <w:pPr>
        <w:pStyle w:val="ListParagraph"/>
        <w:numPr>
          <w:ilvl w:val="0"/>
          <w:numId w:val="28"/>
        </w:numPr>
        <w:spacing w:line="240" w:lineRule="auto"/>
        <w:ind w:left="360"/>
        <w:rPr>
          <w:rFonts w:cstheme="minorHAnsi"/>
          <w:sz w:val="24"/>
          <w:szCs w:val="24"/>
        </w:rPr>
      </w:pPr>
      <w:r w:rsidRPr="002B12E1">
        <w:rPr>
          <w:rFonts w:cstheme="minorHAnsi"/>
          <w:noProof/>
          <w:sz w:val="24"/>
          <w:szCs w:val="24"/>
        </w:rPr>
        <w:t>Applications from a chain or group operator must relate to a single site and not multiple sites.</w:t>
      </w:r>
    </w:p>
    <w:p w14:paraId="3EA53F19" w14:textId="77777777" w:rsidR="002B12E1" w:rsidRPr="002B12E1" w:rsidRDefault="002B12E1" w:rsidP="002B12E1">
      <w:pPr>
        <w:pStyle w:val="ListParagraph"/>
        <w:numPr>
          <w:ilvl w:val="0"/>
          <w:numId w:val="28"/>
        </w:numPr>
        <w:spacing w:line="240" w:lineRule="auto"/>
        <w:ind w:left="360"/>
        <w:rPr>
          <w:noProof/>
          <w:sz w:val="24"/>
          <w:szCs w:val="24"/>
        </w:rPr>
      </w:pPr>
      <w:r w:rsidRPr="002B12E1">
        <w:rPr>
          <w:noProof/>
          <w:sz w:val="24"/>
          <w:szCs w:val="24"/>
        </w:rPr>
        <w:t>For the purpose of eligibility for this competition, ‘trading’ means serving customers. If the business has not been trading this long, then they will need to wait to apply to the competition in 2023/24</w:t>
      </w:r>
      <w:r w:rsidR="00D72D71">
        <w:rPr>
          <w:noProof/>
          <w:sz w:val="24"/>
          <w:szCs w:val="24"/>
        </w:rPr>
        <w:t>.</w:t>
      </w:r>
    </w:p>
    <w:p w14:paraId="1668ADE0" w14:textId="77777777" w:rsidR="00AD4527" w:rsidRPr="00AD4527" w:rsidRDefault="00600627" w:rsidP="00600627">
      <w:pPr>
        <w:spacing w:line="240" w:lineRule="auto"/>
        <w:rPr>
          <w:noProof/>
          <w:sz w:val="24"/>
          <w:szCs w:val="24"/>
        </w:rPr>
      </w:pPr>
      <w:r w:rsidRPr="00AD4527">
        <w:rPr>
          <w:noProof/>
          <w:sz w:val="24"/>
          <w:szCs w:val="24"/>
        </w:rPr>
        <w:t>Meets the family business definition</w:t>
      </w:r>
      <w:r w:rsidR="00516F78" w:rsidRPr="00AD4527">
        <w:rPr>
          <w:noProof/>
          <w:sz w:val="24"/>
          <w:szCs w:val="24"/>
        </w:rPr>
        <w:t xml:space="preserve">: </w:t>
      </w:r>
    </w:p>
    <w:p w14:paraId="5A531AA4" w14:textId="231276EA" w:rsidR="00CF1322" w:rsidRPr="00AD4527" w:rsidRDefault="00CF1322" w:rsidP="00600627">
      <w:pPr>
        <w:spacing w:line="240" w:lineRule="auto"/>
        <w:rPr>
          <w:noProof/>
          <w:sz w:val="24"/>
          <w:szCs w:val="24"/>
        </w:rPr>
      </w:pPr>
      <w:r w:rsidRPr="00AD4527">
        <w:rPr>
          <w:noProof/>
          <w:sz w:val="24"/>
          <w:szCs w:val="24"/>
        </w:rPr>
        <w:t>The award recognises family businsses of any age:</w:t>
      </w:r>
    </w:p>
    <w:p w14:paraId="497727F6" w14:textId="1D99E741" w:rsidR="00600627" w:rsidRPr="00AD4527" w:rsidRDefault="00516F78" w:rsidP="00600627">
      <w:pPr>
        <w:spacing w:line="240" w:lineRule="auto"/>
        <w:rPr>
          <w:noProof/>
          <w:sz w:val="24"/>
          <w:szCs w:val="24"/>
        </w:rPr>
      </w:pPr>
      <w:r w:rsidRPr="00AD4527">
        <w:rPr>
          <w:noProof/>
          <w:sz w:val="24"/>
          <w:szCs w:val="24"/>
        </w:rPr>
        <w:t xml:space="preserve">“A business where </w:t>
      </w:r>
      <w:r w:rsidR="00E37501" w:rsidRPr="00AD4527">
        <w:rPr>
          <w:noProof/>
          <w:sz w:val="24"/>
          <w:szCs w:val="24"/>
        </w:rPr>
        <w:t xml:space="preserve">members of a family </w:t>
      </w:r>
      <w:r w:rsidRPr="00AD4527">
        <w:rPr>
          <w:noProof/>
          <w:sz w:val="24"/>
          <w:szCs w:val="24"/>
        </w:rPr>
        <w:t>own enough of the equity to be able to exert control over strategy</w:t>
      </w:r>
      <w:r w:rsidR="00E37501" w:rsidRPr="00AD4527">
        <w:rPr>
          <w:noProof/>
          <w:sz w:val="24"/>
          <w:szCs w:val="24"/>
        </w:rPr>
        <w:t xml:space="preserve"> and are</w:t>
      </w:r>
      <w:r w:rsidRPr="00AD4527">
        <w:rPr>
          <w:noProof/>
          <w:sz w:val="24"/>
          <w:szCs w:val="24"/>
        </w:rPr>
        <w:t xml:space="preserve"> involved in top management position</w:t>
      </w:r>
      <w:r w:rsidR="00575599" w:rsidRPr="00AD4527">
        <w:rPr>
          <w:noProof/>
          <w:sz w:val="24"/>
          <w:szCs w:val="24"/>
        </w:rPr>
        <w:t>s</w:t>
      </w:r>
      <w:r w:rsidRPr="00AD4527">
        <w:rPr>
          <w:noProof/>
          <w:sz w:val="24"/>
          <w:szCs w:val="24"/>
        </w:rPr>
        <w:t xml:space="preserve">” </w:t>
      </w:r>
    </w:p>
    <w:p w14:paraId="1AF7B054" w14:textId="21252B0C" w:rsidR="00600627" w:rsidRPr="00AD4527" w:rsidRDefault="008C6B6F" w:rsidP="00600627">
      <w:pPr>
        <w:spacing w:line="240" w:lineRule="auto"/>
        <w:rPr>
          <w:noProof/>
          <w:sz w:val="16"/>
          <w:szCs w:val="16"/>
        </w:rPr>
      </w:pPr>
      <w:r w:rsidRPr="00AD4527">
        <w:rPr>
          <w:noProof/>
          <w:sz w:val="16"/>
          <w:szCs w:val="16"/>
        </w:rPr>
        <w:t>Adapted</w:t>
      </w:r>
      <w:r w:rsidR="00600627" w:rsidRPr="00AD4527">
        <w:rPr>
          <w:noProof/>
          <w:sz w:val="16"/>
          <w:szCs w:val="16"/>
        </w:rPr>
        <w:t xml:space="preserve"> from </w:t>
      </w:r>
      <w:r w:rsidR="00516F78" w:rsidRPr="00AD4527">
        <w:rPr>
          <w:noProof/>
          <w:sz w:val="16"/>
          <w:szCs w:val="16"/>
        </w:rPr>
        <w:t>HOWORTH, C., ROSE, M., &amp; HAMILTON, E. (2006, P.229). Definitions, diversity and development: Key debates in the family business Research: The Oxford Handbook of Entrepreneurship, 225 -247. Oxford University Press</w:t>
      </w:r>
    </w:p>
    <w:p w14:paraId="14B2F94F" w14:textId="77777777" w:rsidR="002B12E1" w:rsidRDefault="002B12E1" w:rsidP="008E0561">
      <w:pPr>
        <w:rPr>
          <w:noProof/>
        </w:rPr>
      </w:pPr>
    </w:p>
    <w:p w14:paraId="31130BEA" w14:textId="77777777" w:rsidR="002B12E1" w:rsidRDefault="002B12E1">
      <w:pPr>
        <w:rPr>
          <w:rFonts w:eastAsiaTheme="majorEastAsia" w:cstheme="majorBidi"/>
          <w:b/>
          <w:noProof/>
          <w:color w:val="C00000"/>
          <w:sz w:val="28"/>
          <w:szCs w:val="26"/>
        </w:rPr>
      </w:pPr>
      <w:r>
        <w:rPr>
          <w:noProof/>
        </w:rPr>
        <w:br w:type="page"/>
      </w:r>
    </w:p>
    <w:p w14:paraId="42BCDD09" w14:textId="77777777" w:rsidR="002B12E1" w:rsidRDefault="002B12E1" w:rsidP="008E0561">
      <w:pPr>
        <w:pStyle w:val="Heading2"/>
        <w:rPr>
          <w:noProof/>
        </w:rPr>
      </w:pPr>
      <w:r>
        <w:rPr>
          <w:noProof/>
        </w:rPr>
        <w:lastRenderedPageBreak/>
        <w:t>Applicant &amp; business details</w:t>
      </w:r>
    </w:p>
    <w:p w14:paraId="6278719E" w14:textId="77777777" w:rsidR="002B12E1" w:rsidRPr="0072589A" w:rsidRDefault="002B12E1" w:rsidP="0072589A">
      <w:pPr>
        <w:rPr>
          <w:noProof/>
          <w:color w:val="C00000"/>
          <w:sz w:val="24"/>
        </w:rPr>
      </w:pPr>
      <w:r w:rsidRPr="0072589A">
        <w:rPr>
          <w:noProof/>
          <w:color w:val="C00000"/>
          <w:sz w:val="24"/>
        </w:rPr>
        <w:t>(not scored)</w:t>
      </w:r>
    </w:p>
    <w:p w14:paraId="41ABA1F3" w14:textId="77777777" w:rsidR="002B12E1" w:rsidRPr="007A44B1" w:rsidRDefault="002B12E1" w:rsidP="008E5CBE">
      <w:pPr>
        <w:rPr>
          <w:sz w:val="24"/>
        </w:rPr>
      </w:pPr>
      <w:r w:rsidRPr="007A44B1">
        <w:rPr>
          <w:rStyle w:val="Strong"/>
          <w:sz w:val="24"/>
        </w:rPr>
        <w:t>Applicant’s name:</w:t>
      </w:r>
    </w:p>
    <w:p w14:paraId="7070C22A" w14:textId="77777777" w:rsidR="002B12E1" w:rsidRPr="008E5CBE" w:rsidRDefault="002B12E1" w:rsidP="008E0561">
      <w:pPr>
        <w:rPr>
          <w:rStyle w:val="Strong"/>
        </w:rPr>
      </w:pPr>
      <w:r w:rsidRPr="008E5CBE">
        <w:rPr>
          <w:rStyle w:val="Strong"/>
          <w:noProof/>
          <w:lang w:eastAsia="en-GB"/>
        </w:rPr>
        <mc:AlternateContent>
          <mc:Choice Requires="wps">
            <w:drawing>
              <wp:inline distT="0" distB="0" distL="0" distR="0" wp14:anchorId="6AFE0655" wp14:editId="2E45CA44">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2C46EB4" w14:textId="77777777" w:rsidR="002B12E1" w:rsidRPr="0072589A" w:rsidRDefault="002B12E1">
                            <w:pPr>
                              <w:rPr>
                                <w:sz w:val="24"/>
                              </w:rPr>
                            </w:pPr>
                            <w:r w:rsidRPr="0072589A">
                              <w:rPr>
                                <w:sz w:val="24"/>
                              </w:rPr>
                              <w:t>Enter the applicant’s name here.</w:t>
                            </w:r>
                          </w:p>
                          <w:p w14:paraId="74D7D3B7" w14:textId="77777777" w:rsidR="002B12E1" w:rsidRDefault="002B12E1"/>
                        </w:txbxContent>
                      </wps:txbx>
                      <wps:bodyPr rot="0" vert="horz" wrap="square" lIns="91440" tIns="45720" rIns="91440" bIns="45720" anchor="t" anchorCtr="0">
                        <a:spAutoFit/>
                      </wps:bodyPr>
                    </wps:wsp>
                  </a:graphicData>
                </a:graphic>
              </wp:inline>
            </w:drawing>
          </mc:Choice>
          <mc:Fallback>
            <w:pict>
              <v:shapetype w14:anchorId="6AFE0655"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2C46EB4" w14:textId="77777777" w:rsidR="002B12E1" w:rsidRPr="0072589A" w:rsidRDefault="002B12E1">
                      <w:pPr>
                        <w:rPr>
                          <w:sz w:val="24"/>
                        </w:rPr>
                      </w:pPr>
                      <w:r w:rsidRPr="0072589A">
                        <w:rPr>
                          <w:sz w:val="24"/>
                        </w:rPr>
                        <w:t>Enter the applicant’s name here.</w:t>
                      </w:r>
                    </w:p>
                    <w:p w14:paraId="74D7D3B7" w14:textId="77777777" w:rsidR="002B12E1" w:rsidRDefault="002B12E1"/>
                  </w:txbxContent>
                </v:textbox>
                <w10:anchorlock/>
              </v:shape>
            </w:pict>
          </mc:Fallback>
        </mc:AlternateContent>
      </w:r>
    </w:p>
    <w:p w14:paraId="30D5ABC3" w14:textId="77777777" w:rsidR="002B12E1" w:rsidRPr="007A44B1" w:rsidRDefault="002B12E1" w:rsidP="008E0561">
      <w:pPr>
        <w:rPr>
          <w:rStyle w:val="Strong"/>
          <w:sz w:val="24"/>
        </w:rPr>
      </w:pPr>
      <w:r w:rsidRPr="007A44B1">
        <w:rPr>
          <w:rStyle w:val="Strong"/>
          <w:sz w:val="24"/>
        </w:rPr>
        <w:t>Applicant’s job title:</w:t>
      </w:r>
    </w:p>
    <w:p w14:paraId="102B1DE7"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466D4F05" wp14:editId="6A7D551F">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B5BE3D5" w14:textId="77777777" w:rsidR="002B12E1" w:rsidRPr="0072589A" w:rsidRDefault="002B12E1" w:rsidP="008E5CBE">
                            <w:pPr>
                              <w:rPr>
                                <w:sz w:val="24"/>
                              </w:rPr>
                            </w:pPr>
                            <w:r w:rsidRPr="0072589A">
                              <w:rPr>
                                <w:sz w:val="24"/>
                              </w:rPr>
                              <w:t>Enter the applicant’s job title here.</w:t>
                            </w:r>
                          </w:p>
                          <w:p w14:paraId="0F4067E8" w14:textId="77777777" w:rsidR="002B12E1" w:rsidRPr="0072589A" w:rsidRDefault="002B12E1" w:rsidP="008E5CBE">
                            <w:pPr>
                              <w:rPr>
                                <w:sz w:val="24"/>
                              </w:rPr>
                            </w:pPr>
                          </w:p>
                        </w:txbxContent>
                      </wps:txbx>
                      <wps:bodyPr rot="0" vert="horz" wrap="square" lIns="91440" tIns="45720" rIns="91440" bIns="45720" anchor="t" anchorCtr="0">
                        <a:spAutoFit/>
                      </wps:bodyPr>
                    </wps:wsp>
                  </a:graphicData>
                </a:graphic>
              </wp:inline>
            </w:drawing>
          </mc:Choice>
          <mc:Fallback>
            <w:pict>
              <v:shape w14:anchorId="466D4F05"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B5BE3D5" w14:textId="77777777" w:rsidR="002B12E1" w:rsidRPr="0072589A" w:rsidRDefault="002B12E1" w:rsidP="008E5CBE">
                      <w:pPr>
                        <w:rPr>
                          <w:sz w:val="24"/>
                        </w:rPr>
                      </w:pPr>
                      <w:r w:rsidRPr="0072589A">
                        <w:rPr>
                          <w:sz w:val="24"/>
                        </w:rPr>
                        <w:t>Enter the applicant’s job title here.</w:t>
                      </w:r>
                    </w:p>
                    <w:p w14:paraId="0F4067E8" w14:textId="77777777" w:rsidR="002B12E1" w:rsidRPr="0072589A" w:rsidRDefault="002B12E1" w:rsidP="008E5CBE">
                      <w:pPr>
                        <w:rPr>
                          <w:sz w:val="24"/>
                        </w:rPr>
                      </w:pPr>
                    </w:p>
                  </w:txbxContent>
                </v:textbox>
                <w10:anchorlock/>
              </v:shape>
            </w:pict>
          </mc:Fallback>
        </mc:AlternateContent>
      </w:r>
    </w:p>
    <w:p w14:paraId="6126D406" w14:textId="77777777" w:rsidR="002B12E1" w:rsidRPr="007A44B1" w:rsidRDefault="002B12E1" w:rsidP="008E0561">
      <w:pPr>
        <w:rPr>
          <w:rStyle w:val="Strong"/>
          <w:sz w:val="24"/>
        </w:rPr>
      </w:pPr>
      <w:r w:rsidRPr="007A44B1">
        <w:rPr>
          <w:rStyle w:val="Strong"/>
          <w:sz w:val="24"/>
        </w:rPr>
        <w:t>Applicant’s phone number:</w:t>
      </w:r>
    </w:p>
    <w:p w14:paraId="29A0D15C"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65376C16" wp14:editId="1A3A826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3E212D7" w14:textId="77777777" w:rsidR="002B12E1" w:rsidRPr="0072589A" w:rsidRDefault="002B12E1" w:rsidP="008E5CBE">
                            <w:pPr>
                              <w:rPr>
                                <w:sz w:val="24"/>
                                <w:szCs w:val="24"/>
                              </w:rPr>
                            </w:pPr>
                            <w:r w:rsidRPr="0072589A">
                              <w:rPr>
                                <w:sz w:val="24"/>
                                <w:szCs w:val="24"/>
                              </w:rPr>
                              <w:t>Enter the applicant’s phone number here.</w:t>
                            </w:r>
                          </w:p>
                          <w:p w14:paraId="72F9A2AF" w14:textId="77777777" w:rsidR="002B12E1" w:rsidRDefault="002B12E1" w:rsidP="008E5CBE"/>
                        </w:txbxContent>
                      </wps:txbx>
                      <wps:bodyPr rot="0" vert="horz" wrap="square" lIns="91440" tIns="45720" rIns="91440" bIns="45720" anchor="t" anchorCtr="0">
                        <a:spAutoFit/>
                      </wps:bodyPr>
                    </wps:wsp>
                  </a:graphicData>
                </a:graphic>
              </wp:inline>
            </w:drawing>
          </mc:Choice>
          <mc:Fallback>
            <w:pict>
              <v:shape w14:anchorId="65376C16"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3E212D7" w14:textId="77777777" w:rsidR="002B12E1" w:rsidRPr="0072589A" w:rsidRDefault="002B12E1" w:rsidP="008E5CBE">
                      <w:pPr>
                        <w:rPr>
                          <w:sz w:val="24"/>
                          <w:szCs w:val="24"/>
                        </w:rPr>
                      </w:pPr>
                      <w:r w:rsidRPr="0072589A">
                        <w:rPr>
                          <w:sz w:val="24"/>
                          <w:szCs w:val="24"/>
                        </w:rPr>
                        <w:t>Enter the applicant’s phone number here.</w:t>
                      </w:r>
                    </w:p>
                    <w:p w14:paraId="72F9A2AF" w14:textId="77777777" w:rsidR="002B12E1" w:rsidRDefault="002B12E1" w:rsidP="008E5CBE"/>
                  </w:txbxContent>
                </v:textbox>
                <w10:anchorlock/>
              </v:shape>
            </w:pict>
          </mc:Fallback>
        </mc:AlternateContent>
      </w:r>
    </w:p>
    <w:p w14:paraId="198C6E79" w14:textId="77777777" w:rsidR="002B12E1" w:rsidRPr="007A44B1" w:rsidRDefault="002B12E1" w:rsidP="008E0561">
      <w:pPr>
        <w:rPr>
          <w:rStyle w:val="Strong"/>
          <w:sz w:val="24"/>
        </w:rPr>
      </w:pPr>
      <w:r w:rsidRPr="007A44B1">
        <w:rPr>
          <w:rStyle w:val="Strong"/>
          <w:sz w:val="24"/>
        </w:rPr>
        <w:t>Applicant’s email:</w:t>
      </w:r>
    </w:p>
    <w:p w14:paraId="3B76C657"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51AA61CB" wp14:editId="10768C8E">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C40E20B" w14:textId="77777777" w:rsidR="002B12E1" w:rsidRPr="0072589A" w:rsidRDefault="002B12E1" w:rsidP="001E77E6">
                            <w:pPr>
                              <w:rPr>
                                <w:sz w:val="24"/>
                              </w:rPr>
                            </w:pPr>
                            <w:r w:rsidRPr="0072589A">
                              <w:rPr>
                                <w:sz w:val="24"/>
                              </w:rPr>
                              <w:t>Enter applicant’s email here.</w:t>
                            </w:r>
                          </w:p>
                          <w:p w14:paraId="202C89A7" w14:textId="77777777" w:rsidR="002B12E1" w:rsidRDefault="002B12E1" w:rsidP="001E77E6"/>
                        </w:txbxContent>
                      </wps:txbx>
                      <wps:bodyPr rot="0" vert="horz" wrap="square" lIns="91440" tIns="45720" rIns="91440" bIns="45720" anchor="t" anchorCtr="0">
                        <a:spAutoFit/>
                      </wps:bodyPr>
                    </wps:wsp>
                  </a:graphicData>
                </a:graphic>
              </wp:inline>
            </w:drawing>
          </mc:Choice>
          <mc:Fallback>
            <w:pict>
              <v:shape w14:anchorId="51AA61CB"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C40E20B" w14:textId="77777777" w:rsidR="002B12E1" w:rsidRPr="0072589A" w:rsidRDefault="002B12E1" w:rsidP="001E77E6">
                      <w:pPr>
                        <w:rPr>
                          <w:sz w:val="24"/>
                        </w:rPr>
                      </w:pPr>
                      <w:r w:rsidRPr="0072589A">
                        <w:rPr>
                          <w:sz w:val="24"/>
                        </w:rPr>
                        <w:t>Enter applicant’s email here.</w:t>
                      </w:r>
                    </w:p>
                    <w:p w14:paraId="202C89A7" w14:textId="77777777" w:rsidR="002B12E1" w:rsidRDefault="002B12E1" w:rsidP="001E77E6"/>
                  </w:txbxContent>
                </v:textbox>
                <w10:anchorlock/>
              </v:shape>
            </w:pict>
          </mc:Fallback>
        </mc:AlternateContent>
      </w:r>
    </w:p>
    <w:p w14:paraId="56A3BBCA" w14:textId="77777777" w:rsidR="002B12E1" w:rsidRPr="007A44B1" w:rsidRDefault="002B12E1" w:rsidP="008E0561">
      <w:pPr>
        <w:rPr>
          <w:rStyle w:val="Strong"/>
          <w:sz w:val="24"/>
        </w:rPr>
      </w:pPr>
      <w:r w:rsidRPr="007A44B1">
        <w:rPr>
          <w:rStyle w:val="Strong"/>
          <w:sz w:val="24"/>
        </w:rPr>
        <w:t>Business name</w:t>
      </w:r>
      <w:r>
        <w:rPr>
          <w:rStyle w:val="Strong"/>
          <w:sz w:val="24"/>
        </w:rPr>
        <w:t>:</w:t>
      </w:r>
    </w:p>
    <w:p w14:paraId="62681976" w14:textId="77777777" w:rsidR="002B12E1" w:rsidRPr="0072589A" w:rsidRDefault="002B12E1" w:rsidP="00023D38">
      <w:pPr>
        <w:rPr>
          <w:rStyle w:val="Strong"/>
          <w:sz w:val="24"/>
        </w:rPr>
      </w:pPr>
      <w:r w:rsidRPr="0072589A">
        <w:rPr>
          <w:sz w:val="24"/>
        </w:rPr>
        <w:t>Name of business application relates to. Give the name used to promote the business, as you wish it to appear in all publicity materials, on certificates, in presentations etc.:</w:t>
      </w:r>
    </w:p>
    <w:p w14:paraId="4EA59EFB" w14:textId="77777777" w:rsidR="002B12E1" w:rsidRDefault="002B12E1" w:rsidP="008E0561">
      <w:pPr>
        <w:rPr>
          <w:rFonts w:cs="Arial"/>
        </w:rPr>
      </w:pPr>
      <w:r>
        <w:rPr>
          <w:noProof/>
          <w:lang w:eastAsia="en-GB"/>
        </w:rPr>
        <mc:AlternateContent>
          <mc:Choice Requires="wps">
            <w:drawing>
              <wp:inline distT="0" distB="0" distL="0" distR="0" wp14:anchorId="2EFAD4F7" wp14:editId="67C8D61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FACFB83" w14:textId="77777777" w:rsidR="002B12E1" w:rsidRPr="0072589A" w:rsidRDefault="002B12E1">
                            <w:pPr>
                              <w:rPr>
                                <w:sz w:val="24"/>
                              </w:rPr>
                            </w:pPr>
                            <w:r w:rsidRPr="0072589A">
                              <w:rPr>
                                <w:sz w:val="24"/>
                              </w:rPr>
                              <w:t>Enter your business name here.</w:t>
                            </w:r>
                          </w:p>
                          <w:p w14:paraId="5A39C0FB"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2EFAD4F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FACFB83" w14:textId="77777777" w:rsidR="002B12E1" w:rsidRPr="0072589A" w:rsidRDefault="002B12E1">
                      <w:pPr>
                        <w:rPr>
                          <w:sz w:val="24"/>
                        </w:rPr>
                      </w:pPr>
                      <w:r w:rsidRPr="0072589A">
                        <w:rPr>
                          <w:sz w:val="24"/>
                        </w:rPr>
                        <w:t>Enter your business name here.</w:t>
                      </w:r>
                    </w:p>
                    <w:p w14:paraId="5A39C0FB" w14:textId="77777777" w:rsidR="002B12E1" w:rsidRDefault="002B12E1"/>
                  </w:txbxContent>
                </v:textbox>
                <w10:anchorlock/>
              </v:shape>
            </w:pict>
          </mc:Fallback>
        </mc:AlternateContent>
      </w:r>
    </w:p>
    <w:p w14:paraId="42D0D83A" w14:textId="77777777" w:rsidR="002B12E1" w:rsidRPr="007A44B1" w:rsidRDefault="002B12E1" w:rsidP="008E0561">
      <w:pPr>
        <w:rPr>
          <w:sz w:val="24"/>
        </w:rPr>
      </w:pPr>
      <w:r w:rsidRPr="007A44B1">
        <w:rPr>
          <w:rStyle w:val="Strong"/>
          <w:sz w:val="24"/>
        </w:rPr>
        <w:t>Business address:</w:t>
      </w:r>
    </w:p>
    <w:p w14:paraId="61040920" w14:textId="77777777" w:rsidR="002B12E1" w:rsidRDefault="002B12E1" w:rsidP="008E0561">
      <w:pPr>
        <w:rPr>
          <w:rStyle w:val="Strong"/>
        </w:rPr>
      </w:pPr>
      <w:r w:rsidRPr="008E5CBE">
        <w:rPr>
          <w:rStyle w:val="Strong"/>
          <w:noProof/>
          <w:lang w:eastAsia="en-GB"/>
        </w:rPr>
        <mc:AlternateContent>
          <mc:Choice Requires="wps">
            <w:drawing>
              <wp:inline distT="0" distB="0" distL="0" distR="0" wp14:anchorId="1ECAA380" wp14:editId="5EEF293C">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CB1455" w14:textId="77777777" w:rsidR="002B12E1" w:rsidRPr="0072589A" w:rsidRDefault="002B12E1">
                            <w:pPr>
                              <w:rPr>
                                <w:sz w:val="24"/>
                              </w:rPr>
                            </w:pPr>
                            <w:r w:rsidRPr="0072589A">
                              <w:rPr>
                                <w:sz w:val="24"/>
                              </w:rPr>
                              <w:t>Enter your business address here.</w:t>
                            </w:r>
                          </w:p>
                          <w:p w14:paraId="27D7CCEF"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1ECAA380"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6CB1455" w14:textId="77777777" w:rsidR="002B12E1" w:rsidRPr="0072589A" w:rsidRDefault="002B12E1">
                      <w:pPr>
                        <w:rPr>
                          <w:sz w:val="24"/>
                        </w:rPr>
                      </w:pPr>
                      <w:r w:rsidRPr="0072589A">
                        <w:rPr>
                          <w:sz w:val="24"/>
                        </w:rPr>
                        <w:t>Enter your business address here.</w:t>
                      </w:r>
                    </w:p>
                    <w:p w14:paraId="27D7CCEF" w14:textId="77777777" w:rsidR="002B12E1" w:rsidRDefault="002B12E1"/>
                  </w:txbxContent>
                </v:textbox>
                <w10:anchorlock/>
              </v:shape>
            </w:pict>
          </mc:Fallback>
        </mc:AlternateContent>
      </w:r>
    </w:p>
    <w:p w14:paraId="72DF0B94" w14:textId="322287BD" w:rsidR="002B12E1" w:rsidRDefault="002B12E1" w:rsidP="008E0561">
      <w:r w:rsidRPr="007A44B1">
        <w:rPr>
          <w:rStyle w:val="Strong"/>
          <w:sz w:val="24"/>
        </w:rPr>
        <w:t>Closures during judging period</w:t>
      </w:r>
      <w:r w:rsidRPr="007A44B1">
        <w:rPr>
          <w:sz w:val="28"/>
        </w:rPr>
        <w:t xml:space="preserve"> </w:t>
      </w:r>
      <w:r w:rsidR="009F1EBD" w:rsidRPr="00F60643">
        <w:t>(the judging period runs from 1</w:t>
      </w:r>
      <w:r w:rsidR="00AD4527">
        <w:t>7</w:t>
      </w:r>
      <w:r w:rsidR="009F1EBD" w:rsidRPr="00F60643">
        <w:rPr>
          <w:vertAlign w:val="superscript"/>
        </w:rPr>
        <w:t>th</w:t>
      </w:r>
      <w:r w:rsidR="009F1EBD" w:rsidRPr="00F60643">
        <w:t xml:space="preserve"> July to</w:t>
      </w:r>
      <w:r w:rsidR="00AD4527">
        <w:t xml:space="preserve"> 16</w:t>
      </w:r>
      <w:r w:rsidR="00AD4527" w:rsidRPr="00AD4527">
        <w:rPr>
          <w:vertAlign w:val="superscript"/>
        </w:rPr>
        <w:t>th</w:t>
      </w:r>
      <w:r w:rsidR="00AD4527">
        <w:t xml:space="preserve"> October 2023</w:t>
      </w:r>
      <w:r w:rsidR="009F1EBD" w:rsidRPr="00F60643">
        <w:t>):</w:t>
      </w:r>
    </w:p>
    <w:p w14:paraId="71CC2FBD" w14:textId="77777777" w:rsidR="002B12E1" w:rsidRDefault="002B12E1" w:rsidP="008E0561">
      <w:r>
        <w:rPr>
          <w:noProof/>
          <w:lang w:eastAsia="en-GB"/>
        </w:rPr>
        <mc:AlternateContent>
          <mc:Choice Requires="wps">
            <w:drawing>
              <wp:inline distT="0" distB="0" distL="0" distR="0" wp14:anchorId="180DC46E" wp14:editId="63357D6F">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750375" w14:textId="77777777" w:rsidR="002B12E1" w:rsidRDefault="002B12E1" w:rsidP="001E77E6">
                            <w:r w:rsidRPr="0072589A">
                              <w:rPr>
                                <w:sz w:val="24"/>
                              </w:rPr>
                              <w:t>Enter closures during the judging period here</w:t>
                            </w:r>
                            <w:r>
                              <w:t>.</w:t>
                            </w:r>
                          </w:p>
                          <w:p w14:paraId="47129BE2" w14:textId="77777777" w:rsidR="002B12E1" w:rsidRDefault="002B12E1" w:rsidP="001E77E6"/>
                        </w:txbxContent>
                      </wps:txbx>
                      <wps:bodyPr rot="0" vert="horz" wrap="square" lIns="91440" tIns="45720" rIns="91440" bIns="45720" anchor="t" anchorCtr="0">
                        <a:spAutoFit/>
                      </wps:bodyPr>
                    </wps:wsp>
                  </a:graphicData>
                </a:graphic>
              </wp:inline>
            </w:drawing>
          </mc:Choice>
          <mc:Fallback>
            <w:pict>
              <v:shape w14:anchorId="180DC46E"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7F750375" w14:textId="77777777" w:rsidR="002B12E1" w:rsidRDefault="002B12E1" w:rsidP="001E77E6">
                      <w:r w:rsidRPr="0072589A">
                        <w:rPr>
                          <w:sz w:val="24"/>
                        </w:rPr>
                        <w:t>Enter closures during the judging period here</w:t>
                      </w:r>
                      <w:r>
                        <w:t>.</w:t>
                      </w:r>
                    </w:p>
                    <w:p w14:paraId="47129BE2" w14:textId="77777777" w:rsidR="002B12E1" w:rsidRDefault="002B12E1" w:rsidP="001E77E6"/>
                  </w:txbxContent>
                </v:textbox>
                <w10:anchorlock/>
              </v:shape>
            </w:pict>
          </mc:Fallback>
        </mc:AlternateContent>
      </w:r>
    </w:p>
    <w:p w14:paraId="415052FB" w14:textId="313176B0" w:rsidR="002B12E1" w:rsidRPr="007A44B1" w:rsidRDefault="002B12E1" w:rsidP="008E0561">
      <w:pPr>
        <w:rPr>
          <w:rStyle w:val="Strong"/>
          <w:sz w:val="24"/>
        </w:rPr>
      </w:pPr>
      <w:r w:rsidRPr="00CF4D9B">
        <w:rPr>
          <w:b/>
          <w:bCs/>
          <w:noProof/>
          <w:sz w:val="24"/>
        </w:rPr>
        <w:lastRenderedPageBreak/>
        <w:t xml:space="preserve">When did the business </w:t>
      </w:r>
      <w:r>
        <w:rPr>
          <w:b/>
          <w:bCs/>
          <w:noProof/>
          <w:sz w:val="24"/>
        </w:rPr>
        <w:t>start trading</w:t>
      </w:r>
      <w:r w:rsidRPr="00CF4D9B">
        <w:rPr>
          <w:b/>
          <w:bCs/>
          <w:noProof/>
          <w:sz w:val="24"/>
        </w:rPr>
        <w:t>?</w:t>
      </w:r>
    </w:p>
    <w:p w14:paraId="418C419F" w14:textId="77777777" w:rsidR="002B12E1" w:rsidRDefault="002B12E1" w:rsidP="008E0561">
      <w:pPr>
        <w:rPr>
          <w:rStyle w:val="Strong"/>
        </w:rPr>
      </w:pPr>
      <w:r w:rsidRPr="001E77E6">
        <w:rPr>
          <w:rStyle w:val="Strong"/>
          <w:noProof/>
          <w:lang w:eastAsia="en-GB"/>
        </w:rPr>
        <mc:AlternateContent>
          <mc:Choice Requires="wps">
            <w:drawing>
              <wp:inline distT="0" distB="0" distL="0" distR="0" wp14:anchorId="161A047C" wp14:editId="7F2AD7DE">
                <wp:extent cx="5715000" cy="1404620"/>
                <wp:effectExtent l="0" t="0" r="19050" b="2032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607A91" w14:textId="71BE34B9" w:rsidR="002B12E1" w:rsidRPr="0072589A" w:rsidRDefault="002B12E1" w:rsidP="001E77E6">
                            <w:pPr>
                              <w:rPr>
                                <w:sz w:val="24"/>
                              </w:rPr>
                            </w:pPr>
                            <w:r w:rsidRPr="00CF4D9B">
                              <w:rPr>
                                <w:noProof/>
                                <w:sz w:val="24"/>
                              </w:rPr>
                              <w:t>Enter information on when the tourism business opened here.</w:t>
                            </w:r>
                          </w:p>
                          <w:p w14:paraId="3C4AC7CB" w14:textId="77777777" w:rsidR="002B12E1" w:rsidRDefault="002B12E1" w:rsidP="001E77E6"/>
                        </w:txbxContent>
                      </wps:txbx>
                      <wps:bodyPr rot="0" vert="horz" wrap="square" lIns="91440" tIns="45720" rIns="91440" bIns="45720" anchor="t" anchorCtr="0">
                        <a:spAutoFit/>
                      </wps:bodyPr>
                    </wps:wsp>
                  </a:graphicData>
                </a:graphic>
              </wp:inline>
            </w:drawing>
          </mc:Choice>
          <mc:Fallback>
            <w:pict>
              <v:shape w14:anchorId="161A047C" id="_x0000_s103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8BGAIAACc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i9igqjrFuojKYswTi5tGl1awJ+c9TS1Ffc/9gIVZ+aDpe7cFLNZHPNkzOYL&#10;kpLhpWd76RFWElTFA2fjdR3SaiTd3B11caOT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yy3wEYAgAAJwQAAA4AAAAAAAAAAAAAAAAALgIAAGRycy9lMm9Eb2MueG1sUEsBAi0AFAAGAAgA&#10;AAAhAJQbapfbAAAABQEAAA8AAAAAAAAAAAAAAAAAcgQAAGRycy9kb3ducmV2LnhtbFBLBQYAAAAA&#10;BAAEAPMAAAB6BQAAAAA=&#10;">
                <v:textbox style="mso-fit-shape-to-text:t">
                  <w:txbxContent>
                    <w:p w14:paraId="1C607A91" w14:textId="71BE34B9" w:rsidR="002B12E1" w:rsidRPr="0072589A" w:rsidRDefault="002B12E1" w:rsidP="001E77E6">
                      <w:pPr>
                        <w:rPr>
                          <w:sz w:val="24"/>
                        </w:rPr>
                      </w:pPr>
                      <w:r w:rsidRPr="00CF4D9B">
                        <w:rPr>
                          <w:noProof/>
                          <w:sz w:val="24"/>
                        </w:rPr>
                        <w:t>Enter information on when the tourism business opened here.</w:t>
                      </w:r>
                    </w:p>
                    <w:p w14:paraId="3C4AC7CB" w14:textId="77777777" w:rsidR="002B12E1" w:rsidRDefault="002B12E1" w:rsidP="001E77E6"/>
                  </w:txbxContent>
                </v:textbox>
                <w10:anchorlock/>
              </v:shape>
            </w:pict>
          </mc:Fallback>
        </mc:AlternateContent>
      </w:r>
    </w:p>
    <w:p w14:paraId="3CBE53D1" w14:textId="77777777" w:rsidR="002B12E1" w:rsidRPr="007A44B1" w:rsidRDefault="002B12E1" w:rsidP="008E0561">
      <w:pPr>
        <w:rPr>
          <w:rStyle w:val="Strong"/>
          <w:sz w:val="24"/>
        </w:rPr>
      </w:pPr>
      <w:r w:rsidRPr="007A44B1">
        <w:rPr>
          <w:rStyle w:val="Strong"/>
          <w:sz w:val="24"/>
        </w:rPr>
        <w:t>Promotional Description</w:t>
      </w:r>
    </w:p>
    <w:p w14:paraId="6CA257B5" w14:textId="77777777" w:rsidR="002B12E1" w:rsidRPr="00CF4D9B" w:rsidRDefault="002B12E1" w:rsidP="008B23B3">
      <w:pPr>
        <w:rPr>
          <w:noProof/>
          <w:sz w:val="24"/>
        </w:rPr>
      </w:pPr>
      <w:r w:rsidRPr="00CF4D9B">
        <w:rPr>
          <w:noProof/>
          <w:sz w:val="24"/>
        </w:rPr>
        <w:t>Provide a promotional description of your business.</w:t>
      </w:r>
    </w:p>
    <w:p w14:paraId="2B0BB257" w14:textId="77777777" w:rsidR="002B12E1" w:rsidRPr="002B12E1" w:rsidRDefault="002B12E1" w:rsidP="002B12E1">
      <w:pPr>
        <w:pStyle w:val="ListParagraph"/>
        <w:numPr>
          <w:ilvl w:val="0"/>
          <w:numId w:val="28"/>
        </w:numPr>
        <w:rPr>
          <w:noProof/>
          <w:sz w:val="24"/>
        </w:rPr>
      </w:pPr>
      <w:r w:rsidRPr="002B12E1">
        <w:rPr>
          <w:noProof/>
          <w:sz w:val="24"/>
        </w:rPr>
        <w:t>Focus on its strengths and stand out features</w:t>
      </w:r>
    </w:p>
    <w:p w14:paraId="7AC5898C" w14:textId="77777777" w:rsidR="002B12E1" w:rsidRPr="002B12E1" w:rsidRDefault="002B12E1" w:rsidP="002B12E1">
      <w:pPr>
        <w:pStyle w:val="ListParagraph"/>
        <w:numPr>
          <w:ilvl w:val="0"/>
          <w:numId w:val="28"/>
        </w:numPr>
        <w:rPr>
          <w:noProof/>
          <w:sz w:val="24"/>
        </w:rPr>
      </w:pPr>
      <w:r w:rsidRPr="002B12E1">
        <w:rPr>
          <w:noProof/>
          <w:sz w:val="24"/>
        </w:rPr>
        <w:t>Write your description with regard to this category</w:t>
      </w:r>
    </w:p>
    <w:p w14:paraId="073AA6D1" w14:textId="77777777" w:rsidR="002B12E1" w:rsidRPr="002B12E1" w:rsidRDefault="002B12E1" w:rsidP="002B12E1">
      <w:pPr>
        <w:pStyle w:val="ListParagraph"/>
        <w:numPr>
          <w:ilvl w:val="0"/>
          <w:numId w:val="28"/>
        </w:numPr>
        <w:rPr>
          <w:noProof/>
          <w:sz w:val="24"/>
        </w:rPr>
      </w:pPr>
      <w:r w:rsidRPr="002B12E1">
        <w:rPr>
          <w:noProof/>
          <w:sz w:val="24"/>
        </w:rPr>
        <w:t>This wording will be used in PR and awards literature</w:t>
      </w:r>
    </w:p>
    <w:p w14:paraId="701E4337" w14:textId="77777777" w:rsidR="002B12E1" w:rsidRPr="002B12E1" w:rsidRDefault="002B12E1" w:rsidP="002B12E1">
      <w:pPr>
        <w:pStyle w:val="ListParagraph"/>
        <w:numPr>
          <w:ilvl w:val="0"/>
          <w:numId w:val="28"/>
        </w:numPr>
        <w:rPr>
          <w:noProof/>
          <w:sz w:val="24"/>
        </w:rPr>
      </w:pPr>
      <w:r w:rsidRPr="002B12E1">
        <w:rPr>
          <w:noProof/>
          <w:sz w:val="24"/>
        </w:rPr>
        <w:t>Wording provided is subject to edit</w:t>
      </w:r>
    </w:p>
    <w:p w14:paraId="54058406" w14:textId="77777777" w:rsidR="002B12E1" w:rsidRPr="002B12E1" w:rsidRDefault="002B12E1" w:rsidP="002B12E1">
      <w:pPr>
        <w:pStyle w:val="ListParagraph"/>
        <w:numPr>
          <w:ilvl w:val="0"/>
          <w:numId w:val="28"/>
        </w:numPr>
        <w:rPr>
          <w:noProof/>
          <w:sz w:val="24"/>
        </w:rPr>
      </w:pPr>
      <w:r w:rsidRPr="002B12E1">
        <w:rPr>
          <w:noProof/>
          <w:sz w:val="24"/>
        </w:rPr>
        <w:t>120 word maximum</w:t>
      </w:r>
    </w:p>
    <w:p w14:paraId="72A6BB82" w14:textId="77777777" w:rsidR="002B12E1" w:rsidRPr="008E0561" w:rsidRDefault="002B12E1" w:rsidP="008E0561">
      <w:r>
        <w:rPr>
          <w:noProof/>
          <w:lang w:eastAsia="en-GB"/>
        </w:rPr>
        <mc:AlternateContent>
          <mc:Choice Requires="wps">
            <w:drawing>
              <wp:inline distT="0" distB="0" distL="0" distR="0" wp14:anchorId="29A86326" wp14:editId="3BF07A4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896757" w14:textId="77777777" w:rsidR="002B12E1" w:rsidRPr="0072589A" w:rsidRDefault="002B12E1" w:rsidP="00D11BA5">
                            <w:pPr>
                              <w:rPr>
                                <w:sz w:val="24"/>
                              </w:rPr>
                            </w:pPr>
                            <w:r w:rsidRPr="0072589A">
                              <w:rPr>
                                <w:sz w:val="24"/>
                              </w:rPr>
                              <w:t>Enter the promotional description here.</w:t>
                            </w:r>
                          </w:p>
                          <w:p w14:paraId="6E4E690B" w14:textId="77777777" w:rsidR="002B12E1" w:rsidRDefault="002B12E1" w:rsidP="00D11BA5"/>
                        </w:txbxContent>
                      </wps:txbx>
                      <wps:bodyPr rot="0" vert="horz" wrap="square" lIns="91440" tIns="45720" rIns="91440" bIns="45720" anchor="t" anchorCtr="0">
                        <a:spAutoFit/>
                      </wps:bodyPr>
                    </wps:wsp>
                  </a:graphicData>
                </a:graphic>
              </wp:inline>
            </w:drawing>
          </mc:Choice>
          <mc:Fallback>
            <w:pict>
              <v:shape w14:anchorId="29A86326"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C896757" w14:textId="77777777" w:rsidR="002B12E1" w:rsidRPr="0072589A" w:rsidRDefault="002B12E1" w:rsidP="00D11BA5">
                      <w:pPr>
                        <w:rPr>
                          <w:sz w:val="24"/>
                        </w:rPr>
                      </w:pPr>
                      <w:r w:rsidRPr="0072589A">
                        <w:rPr>
                          <w:sz w:val="24"/>
                        </w:rPr>
                        <w:t>Enter the promotional description here.</w:t>
                      </w:r>
                    </w:p>
                    <w:p w14:paraId="6E4E690B" w14:textId="77777777" w:rsidR="002B12E1" w:rsidRDefault="002B12E1" w:rsidP="00D11BA5"/>
                  </w:txbxContent>
                </v:textbox>
                <w10:anchorlock/>
              </v:shape>
            </w:pict>
          </mc:Fallback>
        </mc:AlternateContent>
      </w:r>
    </w:p>
    <w:p w14:paraId="0174688F" w14:textId="77777777" w:rsidR="002B12E1" w:rsidRPr="0072589A" w:rsidRDefault="002B12E1" w:rsidP="008E0561">
      <w:pPr>
        <w:rPr>
          <w:rStyle w:val="Strong"/>
          <w:sz w:val="24"/>
          <w:szCs w:val="24"/>
        </w:rPr>
      </w:pPr>
      <w:r w:rsidRPr="0072589A">
        <w:rPr>
          <w:rStyle w:val="Strong"/>
          <w:sz w:val="24"/>
          <w:szCs w:val="24"/>
        </w:rPr>
        <w:t>Promotional Images</w:t>
      </w:r>
    </w:p>
    <w:p w14:paraId="69DBF303" w14:textId="77777777" w:rsidR="002B12E1" w:rsidRPr="00CF4D9B" w:rsidRDefault="002B12E1" w:rsidP="008B23B3">
      <w:pPr>
        <w:rPr>
          <w:noProof/>
          <w:sz w:val="24"/>
          <w:szCs w:val="24"/>
        </w:rPr>
      </w:pPr>
      <w:r w:rsidRPr="00CF4D9B">
        <w:rPr>
          <w:noProof/>
          <w:sz w:val="24"/>
          <w:szCs w:val="24"/>
        </w:rPr>
        <w:t>Provide up to three landscape high resolution photos.</w:t>
      </w:r>
    </w:p>
    <w:p w14:paraId="3606BBB8" w14:textId="77777777" w:rsidR="002B12E1" w:rsidRPr="002B12E1" w:rsidRDefault="002B12E1" w:rsidP="002B12E1">
      <w:pPr>
        <w:pStyle w:val="ListParagraph"/>
        <w:numPr>
          <w:ilvl w:val="0"/>
          <w:numId w:val="28"/>
        </w:numPr>
        <w:rPr>
          <w:noProof/>
          <w:sz w:val="24"/>
          <w:szCs w:val="24"/>
        </w:rPr>
      </w:pPr>
      <w:r w:rsidRPr="002B12E1">
        <w:rPr>
          <w:noProof/>
          <w:sz w:val="24"/>
          <w:szCs w:val="24"/>
        </w:rPr>
        <w:t>Photos should relate to this category</w:t>
      </w:r>
    </w:p>
    <w:p w14:paraId="3B5C49ED" w14:textId="77777777" w:rsidR="002B12E1" w:rsidRPr="002B12E1" w:rsidRDefault="002B12E1" w:rsidP="002B12E1">
      <w:pPr>
        <w:pStyle w:val="ListParagraph"/>
        <w:numPr>
          <w:ilvl w:val="0"/>
          <w:numId w:val="28"/>
        </w:numPr>
        <w:rPr>
          <w:noProof/>
          <w:sz w:val="24"/>
          <w:szCs w:val="24"/>
        </w:rPr>
      </w:pPr>
      <w:r w:rsidRPr="002B12E1">
        <w:rPr>
          <w:noProof/>
          <w:sz w:val="24"/>
          <w:szCs w:val="24"/>
        </w:rPr>
        <w:t>Photos should not be edited in any way e.g. embedded text or logos, a collage</w:t>
      </w:r>
    </w:p>
    <w:p w14:paraId="5E8CD8E5" w14:textId="77777777" w:rsidR="002B12E1" w:rsidRPr="002B12E1" w:rsidRDefault="002B12E1" w:rsidP="002B12E1">
      <w:pPr>
        <w:pStyle w:val="ListParagraph"/>
        <w:numPr>
          <w:ilvl w:val="0"/>
          <w:numId w:val="28"/>
        </w:numPr>
        <w:rPr>
          <w:noProof/>
          <w:sz w:val="24"/>
          <w:szCs w:val="24"/>
        </w:rPr>
      </w:pPr>
      <w:r w:rsidRPr="002B12E1">
        <w:rPr>
          <w:noProof/>
          <w:sz w:val="24"/>
          <w:szCs w:val="24"/>
        </w:rPr>
        <w:t>Only include photos that you own the copyright for</w:t>
      </w:r>
    </w:p>
    <w:p w14:paraId="5C69B430" w14:textId="77777777" w:rsidR="002B12E1" w:rsidRPr="002B12E1" w:rsidRDefault="002B12E1" w:rsidP="002B12E1">
      <w:pPr>
        <w:pStyle w:val="ListParagraph"/>
        <w:numPr>
          <w:ilvl w:val="0"/>
          <w:numId w:val="28"/>
        </w:numPr>
        <w:rPr>
          <w:noProof/>
          <w:sz w:val="24"/>
          <w:szCs w:val="24"/>
        </w:rPr>
      </w:pPr>
      <w:r w:rsidRPr="002B12E1">
        <w:rPr>
          <w:noProof/>
          <w:sz w:val="24"/>
          <w:szCs w:val="24"/>
        </w:rPr>
        <w:t>If the photo requires a credit e.g. photographer, please provide details</w:t>
      </w:r>
    </w:p>
    <w:p w14:paraId="5E327DF6" w14:textId="77777777" w:rsidR="002B12E1" w:rsidRPr="002B12E1" w:rsidRDefault="002B12E1" w:rsidP="002B12E1">
      <w:pPr>
        <w:pStyle w:val="ListParagraph"/>
        <w:numPr>
          <w:ilvl w:val="0"/>
          <w:numId w:val="28"/>
        </w:numPr>
        <w:rPr>
          <w:sz w:val="24"/>
          <w:szCs w:val="24"/>
        </w:rPr>
      </w:pPr>
      <w:r w:rsidRPr="002B12E1">
        <w:rPr>
          <w:noProof/>
          <w:sz w:val="24"/>
          <w:szCs w:val="24"/>
        </w:rPr>
        <w:t>These photos will be used in PR and awards literature</w:t>
      </w:r>
    </w:p>
    <w:p w14:paraId="52172F1E" w14:textId="77777777" w:rsidR="002B12E1" w:rsidRDefault="002B12E1" w:rsidP="008E0561">
      <w:pPr>
        <w:spacing w:after="0"/>
        <w:rPr>
          <w:sz w:val="28"/>
          <w:szCs w:val="28"/>
        </w:rPr>
      </w:pPr>
    </w:p>
    <w:p w14:paraId="5E776930" w14:textId="77777777" w:rsidR="002B12E1" w:rsidRDefault="002B12E1">
      <w:pPr>
        <w:rPr>
          <w:rFonts w:eastAsiaTheme="majorEastAsia" w:cstheme="majorBidi"/>
          <w:b/>
          <w:color w:val="C00000"/>
          <w:sz w:val="28"/>
          <w:szCs w:val="26"/>
        </w:rPr>
      </w:pPr>
      <w:r>
        <w:br w:type="page"/>
      </w:r>
    </w:p>
    <w:p w14:paraId="260B47BB" w14:textId="77777777" w:rsidR="002B12E1" w:rsidRDefault="002B12E1" w:rsidP="00F410EB">
      <w:pPr>
        <w:pStyle w:val="Heading2"/>
      </w:pPr>
      <w:r>
        <w:lastRenderedPageBreak/>
        <w:t xml:space="preserve">Background </w:t>
      </w:r>
    </w:p>
    <w:p w14:paraId="19CB9CFD" w14:textId="77777777" w:rsidR="002B12E1" w:rsidRPr="0072589A" w:rsidRDefault="002B12E1" w:rsidP="00DE236C">
      <w:pPr>
        <w:rPr>
          <w:color w:val="C00000"/>
          <w:sz w:val="24"/>
        </w:rPr>
      </w:pPr>
      <w:r w:rsidRPr="0072589A">
        <w:rPr>
          <w:color w:val="C00000"/>
          <w:sz w:val="24"/>
        </w:rPr>
        <w:t>(not scored)</w:t>
      </w:r>
    </w:p>
    <w:p w14:paraId="33525766" w14:textId="77777777" w:rsidR="002B12E1" w:rsidRPr="007A44B1" w:rsidRDefault="002B12E1" w:rsidP="00235D63">
      <w:pPr>
        <w:rPr>
          <w:rStyle w:val="Strong"/>
        </w:rPr>
      </w:pPr>
      <w:r w:rsidRPr="007A44B1">
        <w:rPr>
          <w:rStyle w:val="Strong"/>
          <w:sz w:val="24"/>
        </w:rPr>
        <w:t>Briefly outline the story of your business (250 words maximum).</w:t>
      </w:r>
    </w:p>
    <w:p w14:paraId="78EFB473" w14:textId="77777777" w:rsidR="002B12E1" w:rsidRPr="00CF4D9B" w:rsidRDefault="002B12E1" w:rsidP="008B23B3">
      <w:pPr>
        <w:rPr>
          <w:noProof/>
          <w:sz w:val="24"/>
        </w:rPr>
      </w:pPr>
      <w:r w:rsidRPr="00CF4D9B">
        <w:rPr>
          <w:noProof/>
          <w:sz w:val="24"/>
        </w:rPr>
        <w:t>For example:</w:t>
      </w:r>
    </w:p>
    <w:p w14:paraId="1EEA9C29" w14:textId="77777777" w:rsidR="002B12E1" w:rsidRPr="00D21119" w:rsidRDefault="002B12E1" w:rsidP="002B12E1">
      <w:pPr>
        <w:pStyle w:val="ListParagraph"/>
        <w:numPr>
          <w:ilvl w:val="0"/>
          <w:numId w:val="28"/>
        </w:numPr>
        <w:rPr>
          <w:noProof/>
          <w:sz w:val="24"/>
        </w:rPr>
      </w:pPr>
      <w:r w:rsidRPr="00D21119">
        <w:rPr>
          <w:noProof/>
          <w:sz w:val="24"/>
        </w:rPr>
        <w:t>Length of time business has been trading and time under current ownership</w:t>
      </w:r>
    </w:p>
    <w:p w14:paraId="618A3EDE" w14:textId="09F6DBF0" w:rsidR="003D3232" w:rsidRPr="00D21119" w:rsidRDefault="00D05EDE" w:rsidP="002B12E1">
      <w:pPr>
        <w:pStyle w:val="ListParagraph"/>
        <w:numPr>
          <w:ilvl w:val="0"/>
          <w:numId w:val="28"/>
        </w:numPr>
        <w:rPr>
          <w:noProof/>
          <w:sz w:val="24"/>
        </w:rPr>
      </w:pPr>
      <w:r w:rsidRPr="00D21119">
        <w:rPr>
          <w:noProof/>
          <w:sz w:val="24"/>
        </w:rPr>
        <w:t>Generation</w:t>
      </w:r>
      <w:r w:rsidR="003D3232" w:rsidRPr="00D21119">
        <w:rPr>
          <w:noProof/>
          <w:sz w:val="24"/>
        </w:rPr>
        <w:t xml:space="preserve"> leading the firm </w:t>
      </w:r>
      <w:r w:rsidRPr="00D21119">
        <w:rPr>
          <w:noProof/>
          <w:sz w:val="24"/>
        </w:rPr>
        <w:t xml:space="preserve">since its foundation </w:t>
      </w:r>
      <w:r w:rsidR="003D3232" w:rsidRPr="00D21119">
        <w:rPr>
          <w:noProof/>
          <w:sz w:val="24"/>
        </w:rPr>
        <w:t>(e.g 1</w:t>
      </w:r>
      <w:r w:rsidR="003D3232" w:rsidRPr="00D21119">
        <w:rPr>
          <w:noProof/>
          <w:sz w:val="24"/>
          <w:vertAlign w:val="superscript"/>
        </w:rPr>
        <w:t>st</w:t>
      </w:r>
      <w:r w:rsidR="003D3232" w:rsidRPr="00D21119">
        <w:rPr>
          <w:noProof/>
          <w:sz w:val="24"/>
        </w:rPr>
        <w:t>, 2</w:t>
      </w:r>
      <w:r w:rsidR="003D3232" w:rsidRPr="00D21119">
        <w:rPr>
          <w:noProof/>
          <w:sz w:val="24"/>
          <w:vertAlign w:val="superscript"/>
        </w:rPr>
        <w:t>nd</w:t>
      </w:r>
      <w:r w:rsidR="003D3232" w:rsidRPr="00D21119">
        <w:rPr>
          <w:noProof/>
          <w:sz w:val="24"/>
        </w:rPr>
        <w:t>, 3</w:t>
      </w:r>
      <w:r w:rsidR="003D3232" w:rsidRPr="00D21119">
        <w:rPr>
          <w:noProof/>
          <w:sz w:val="24"/>
          <w:vertAlign w:val="superscript"/>
        </w:rPr>
        <w:t>rd</w:t>
      </w:r>
      <w:r w:rsidR="003D3232" w:rsidRPr="00D21119">
        <w:rPr>
          <w:noProof/>
          <w:sz w:val="24"/>
        </w:rPr>
        <w:t>…)</w:t>
      </w:r>
    </w:p>
    <w:p w14:paraId="5B88BA1B" w14:textId="50CA6E6F" w:rsidR="002A26D5" w:rsidRPr="00D21119" w:rsidRDefault="002A26D5" w:rsidP="002B12E1">
      <w:pPr>
        <w:pStyle w:val="ListParagraph"/>
        <w:numPr>
          <w:ilvl w:val="0"/>
          <w:numId w:val="28"/>
        </w:numPr>
        <w:rPr>
          <w:noProof/>
          <w:sz w:val="24"/>
        </w:rPr>
      </w:pPr>
      <w:r w:rsidRPr="00D21119">
        <w:rPr>
          <w:noProof/>
          <w:sz w:val="24"/>
        </w:rPr>
        <w:t>Number of generations currently working in the firm (1, 2</w:t>
      </w:r>
      <w:r w:rsidR="00D05EDE" w:rsidRPr="00D21119">
        <w:rPr>
          <w:noProof/>
          <w:sz w:val="24"/>
        </w:rPr>
        <w:t>, 3</w:t>
      </w:r>
      <w:r w:rsidRPr="00D21119">
        <w:rPr>
          <w:noProof/>
          <w:sz w:val="24"/>
        </w:rPr>
        <w:t xml:space="preserve"> ; </w:t>
      </w:r>
      <w:r w:rsidR="00D05EDE" w:rsidRPr="00D21119">
        <w:rPr>
          <w:noProof/>
          <w:sz w:val="24"/>
        </w:rPr>
        <w:t>grandparents, parents, children, cousins</w:t>
      </w:r>
      <w:r w:rsidRPr="00D21119">
        <w:rPr>
          <w:noProof/>
          <w:sz w:val="24"/>
        </w:rPr>
        <w:t>)</w:t>
      </w:r>
    </w:p>
    <w:p w14:paraId="29B4A540" w14:textId="77777777" w:rsidR="00040FFB" w:rsidRPr="00D21119" w:rsidRDefault="00040FFB" w:rsidP="00040FFB">
      <w:pPr>
        <w:pStyle w:val="ListParagraph"/>
        <w:numPr>
          <w:ilvl w:val="0"/>
          <w:numId w:val="28"/>
        </w:numPr>
        <w:rPr>
          <w:noProof/>
          <w:sz w:val="24"/>
        </w:rPr>
      </w:pPr>
      <w:r w:rsidRPr="00D21119">
        <w:rPr>
          <w:noProof/>
          <w:sz w:val="24"/>
        </w:rPr>
        <w:t>Number of family members involved</w:t>
      </w:r>
    </w:p>
    <w:p w14:paraId="29759874" w14:textId="77777777" w:rsidR="002B12E1" w:rsidRPr="002B12E1" w:rsidRDefault="002B12E1" w:rsidP="002B12E1">
      <w:pPr>
        <w:pStyle w:val="ListParagraph"/>
        <w:numPr>
          <w:ilvl w:val="0"/>
          <w:numId w:val="28"/>
        </w:numPr>
        <w:rPr>
          <w:noProof/>
          <w:sz w:val="24"/>
        </w:rPr>
      </w:pPr>
      <w:r w:rsidRPr="002B12E1">
        <w:rPr>
          <w:noProof/>
          <w:sz w:val="24"/>
        </w:rPr>
        <w:t>Target market(s) and typical customer profile</w:t>
      </w:r>
    </w:p>
    <w:p w14:paraId="1F665F87" w14:textId="77777777" w:rsidR="002B12E1" w:rsidRPr="002B12E1" w:rsidRDefault="002B12E1" w:rsidP="002B12E1">
      <w:pPr>
        <w:pStyle w:val="ListParagraph"/>
        <w:numPr>
          <w:ilvl w:val="0"/>
          <w:numId w:val="28"/>
        </w:numPr>
        <w:rPr>
          <w:noProof/>
          <w:sz w:val="24"/>
        </w:rPr>
      </w:pPr>
      <w:r w:rsidRPr="002B12E1">
        <w:rPr>
          <w:noProof/>
          <w:sz w:val="24"/>
        </w:rPr>
        <w:t xml:space="preserve">Key milestones in developing the business </w:t>
      </w:r>
    </w:p>
    <w:p w14:paraId="356B792A" w14:textId="77777777" w:rsidR="002B12E1" w:rsidRPr="002B12E1" w:rsidRDefault="002B12E1" w:rsidP="002B12E1">
      <w:pPr>
        <w:pStyle w:val="ListParagraph"/>
        <w:numPr>
          <w:ilvl w:val="0"/>
          <w:numId w:val="28"/>
        </w:numPr>
        <w:rPr>
          <w:noProof/>
          <w:sz w:val="24"/>
        </w:rPr>
      </w:pPr>
      <w:r w:rsidRPr="002B12E1">
        <w:rPr>
          <w:noProof/>
          <w:sz w:val="24"/>
        </w:rPr>
        <w:t>Indication of size of business</w:t>
      </w:r>
    </w:p>
    <w:p w14:paraId="7713FFCB" w14:textId="77777777" w:rsidR="002B12E1" w:rsidRDefault="002B12E1" w:rsidP="002B12E1">
      <w:pPr>
        <w:pStyle w:val="ListParagraph"/>
        <w:numPr>
          <w:ilvl w:val="0"/>
          <w:numId w:val="28"/>
        </w:numPr>
        <w:rPr>
          <w:noProof/>
          <w:sz w:val="24"/>
        </w:rPr>
      </w:pPr>
      <w:r w:rsidRPr="002B12E1">
        <w:rPr>
          <w:noProof/>
          <w:sz w:val="24"/>
        </w:rPr>
        <w:t>Number of staff employed, if any</w:t>
      </w:r>
    </w:p>
    <w:p w14:paraId="55491025" w14:textId="77777777" w:rsidR="002B12E1" w:rsidRDefault="002B12E1" w:rsidP="00235D63">
      <w:pPr>
        <w:rPr>
          <w:noProof/>
        </w:rPr>
      </w:pPr>
      <w:r w:rsidRPr="000739ED">
        <w:rPr>
          <w:noProof/>
          <w:lang w:eastAsia="en-GB"/>
        </w:rPr>
        <mc:AlternateContent>
          <mc:Choice Requires="wps">
            <w:drawing>
              <wp:inline distT="0" distB="0" distL="0" distR="0" wp14:anchorId="138ED41A" wp14:editId="696B9DA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DF2E561" w14:textId="77777777" w:rsidR="002B12E1" w:rsidRPr="0072589A" w:rsidRDefault="002B12E1">
                            <w:pPr>
                              <w:rPr>
                                <w:sz w:val="24"/>
                              </w:rPr>
                            </w:pPr>
                            <w:r w:rsidRPr="0072589A">
                              <w:rPr>
                                <w:sz w:val="24"/>
                              </w:rPr>
                              <w:t>Enter information on the background of your business here.</w:t>
                            </w:r>
                          </w:p>
                          <w:p w14:paraId="1A56BF77"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138ED41A"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DF2E561" w14:textId="77777777" w:rsidR="002B12E1" w:rsidRPr="0072589A" w:rsidRDefault="002B12E1">
                      <w:pPr>
                        <w:rPr>
                          <w:sz w:val="24"/>
                        </w:rPr>
                      </w:pPr>
                      <w:r w:rsidRPr="0072589A">
                        <w:rPr>
                          <w:sz w:val="24"/>
                        </w:rPr>
                        <w:t>Enter information on the background of your business here.</w:t>
                      </w:r>
                    </w:p>
                    <w:p w14:paraId="1A56BF77" w14:textId="77777777" w:rsidR="002B12E1" w:rsidRDefault="002B12E1"/>
                  </w:txbxContent>
                </v:textbox>
                <w10:anchorlock/>
              </v:shape>
            </w:pict>
          </mc:Fallback>
        </mc:AlternateContent>
      </w:r>
    </w:p>
    <w:p w14:paraId="6EFD4FF4" w14:textId="6BEC988D" w:rsidR="002B12E1" w:rsidRPr="007A44B1" w:rsidRDefault="002B12E1" w:rsidP="00CB0800">
      <w:pPr>
        <w:rPr>
          <w:rStyle w:val="Strong"/>
          <w:sz w:val="24"/>
        </w:rPr>
      </w:pPr>
      <w:r w:rsidRPr="00CF4D9B">
        <w:rPr>
          <w:b/>
          <w:bCs/>
          <w:noProof/>
          <w:sz w:val="24"/>
        </w:rPr>
        <w:t xml:space="preserve">List any awards, ratings, </w:t>
      </w:r>
      <w:r w:rsidR="00266C8C">
        <w:rPr>
          <w:b/>
          <w:bCs/>
          <w:noProof/>
          <w:sz w:val="24"/>
        </w:rPr>
        <w:t xml:space="preserve">and </w:t>
      </w:r>
      <w:r w:rsidRPr="00CF4D9B">
        <w:rPr>
          <w:b/>
          <w:bCs/>
          <w:noProof/>
          <w:sz w:val="24"/>
        </w:rPr>
        <w:t>accolades received in the last two years. Include the title, awarding body, level and date achieved.</w:t>
      </w:r>
    </w:p>
    <w:p w14:paraId="06F12ECB" w14:textId="77777777" w:rsidR="002B12E1" w:rsidRPr="00CF4D9B" w:rsidRDefault="002B12E1" w:rsidP="008B23B3">
      <w:pPr>
        <w:rPr>
          <w:noProof/>
          <w:sz w:val="24"/>
          <w:szCs w:val="24"/>
        </w:rPr>
      </w:pPr>
      <w:r w:rsidRPr="00CF4D9B">
        <w:rPr>
          <w:noProof/>
          <w:sz w:val="24"/>
          <w:szCs w:val="24"/>
        </w:rPr>
        <w:t>For example:</w:t>
      </w:r>
    </w:p>
    <w:p w14:paraId="6D9CCBA1" w14:textId="77777777" w:rsidR="002B12E1" w:rsidRPr="002B12E1" w:rsidRDefault="002B12E1" w:rsidP="002B12E1">
      <w:pPr>
        <w:pStyle w:val="ListParagraph"/>
        <w:numPr>
          <w:ilvl w:val="0"/>
          <w:numId w:val="28"/>
        </w:numPr>
        <w:rPr>
          <w:noProof/>
          <w:sz w:val="24"/>
          <w:szCs w:val="24"/>
        </w:rPr>
      </w:pPr>
      <w:r w:rsidRPr="002B12E1">
        <w:rPr>
          <w:noProof/>
          <w:sz w:val="24"/>
          <w:szCs w:val="24"/>
        </w:rPr>
        <w:t>Successes in this competition and the VisitEngland Awards for Excellence</w:t>
      </w:r>
    </w:p>
    <w:p w14:paraId="333CCDEF" w14:textId="77777777" w:rsidR="002B12E1" w:rsidRPr="002B12E1" w:rsidRDefault="002B12E1" w:rsidP="002B12E1">
      <w:pPr>
        <w:pStyle w:val="ListParagraph"/>
        <w:numPr>
          <w:ilvl w:val="0"/>
          <w:numId w:val="28"/>
        </w:numPr>
        <w:rPr>
          <w:noProof/>
          <w:sz w:val="24"/>
          <w:szCs w:val="24"/>
        </w:rPr>
      </w:pPr>
      <w:r w:rsidRPr="002B12E1">
        <w:rPr>
          <w:noProof/>
          <w:sz w:val="24"/>
          <w:szCs w:val="24"/>
        </w:rPr>
        <w:t>TripAdvisor Certificate of Excellence</w:t>
      </w:r>
    </w:p>
    <w:p w14:paraId="3EB519C6" w14:textId="77777777" w:rsidR="002B12E1" w:rsidRPr="002B12E1" w:rsidRDefault="002B12E1" w:rsidP="002B12E1">
      <w:pPr>
        <w:pStyle w:val="ListParagraph"/>
        <w:numPr>
          <w:ilvl w:val="0"/>
          <w:numId w:val="28"/>
        </w:numPr>
        <w:rPr>
          <w:noProof/>
          <w:sz w:val="24"/>
          <w:szCs w:val="24"/>
        </w:rPr>
      </w:pPr>
      <w:r w:rsidRPr="002B12E1">
        <w:rPr>
          <w:noProof/>
          <w:sz w:val="24"/>
          <w:szCs w:val="24"/>
        </w:rPr>
        <w:t>Michelin stars</w:t>
      </w:r>
    </w:p>
    <w:p w14:paraId="44AA9380" w14:textId="77777777" w:rsidR="002B12E1" w:rsidRPr="002B12E1" w:rsidRDefault="002B12E1" w:rsidP="002B12E1">
      <w:pPr>
        <w:pStyle w:val="ListParagraph"/>
        <w:numPr>
          <w:ilvl w:val="0"/>
          <w:numId w:val="28"/>
        </w:numPr>
        <w:rPr>
          <w:noProof/>
          <w:sz w:val="24"/>
          <w:szCs w:val="24"/>
        </w:rPr>
      </w:pPr>
      <w:r w:rsidRPr="002B12E1">
        <w:rPr>
          <w:noProof/>
          <w:sz w:val="24"/>
          <w:szCs w:val="24"/>
        </w:rPr>
        <w:t>Green Tourism award</w:t>
      </w:r>
    </w:p>
    <w:p w14:paraId="5EE975C8" w14:textId="77777777" w:rsidR="002B12E1" w:rsidRPr="002B12E1" w:rsidRDefault="002B12E1" w:rsidP="002B12E1">
      <w:pPr>
        <w:pStyle w:val="ListParagraph"/>
        <w:numPr>
          <w:ilvl w:val="0"/>
          <w:numId w:val="28"/>
        </w:numPr>
        <w:rPr>
          <w:noProof/>
          <w:sz w:val="24"/>
          <w:szCs w:val="24"/>
        </w:rPr>
      </w:pPr>
      <w:r w:rsidRPr="002B12E1">
        <w:rPr>
          <w:noProof/>
          <w:sz w:val="24"/>
          <w:szCs w:val="24"/>
        </w:rPr>
        <w:t xml:space="preserve">VisitEngland and/or AA quality assessment, local quality accreditation </w:t>
      </w:r>
    </w:p>
    <w:p w14:paraId="02E0C5C9" w14:textId="77777777" w:rsidR="002B12E1" w:rsidRPr="000F5F31" w:rsidRDefault="002B12E1" w:rsidP="00CB0800">
      <w:pPr>
        <w:rPr>
          <w:szCs w:val="24"/>
        </w:rPr>
      </w:pPr>
      <w:r w:rsidRPr="00CB0800">
        <w:rPr>
          <w:noProof/>
          <w:szCs w:val="24"/>
          <w:lang w:eastAsia="en-GB"/>
        </w:rPr>
        <mc:AlternateContent>
          <mc:Choice Requires="wps">
            <w:drawing>
              <wp:inline distT="0" distB="0" distL="0" distR="0" wp14:anchorId="608C9A1C" wp14:editId="0D012115">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754D303" w14:textId="77777777" w:rsidR="002B12E1" w:rsidRPr="0072589A" w:rsidRDefault="002B12E1">
                            <w:pPr>
                              <w:rPr>
                                <w:sz w:val="24"/>
                              </w:rPr>
                            </w:pPr>
                            <w:r w:rsidRPr="0072589A">
                              <w:rPr>
                                <w:sz w:val="24"/>
                              </w:rPr>
                              <w:t>Enter information on any awards, ratings or accolades here.</w:t>
                            </w:r>
                          </w:p>
                          <w:p w14:paraId="4C2FF92C"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608C9A1C"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754D303" w14:textId="77777777" w:rsidR="002B12E1" w:rsidRPr="0072589A" w:rsidRDefault="002B12E1">
                      <w:pPr>
                        <w:rPr>
                          <w:sz w:val="24"/>
                        </w:rPr>
                      </w:pPr>
                      <w:r w:rsidRPr="0072589A">
                        <w:rPr>
                          <w:sz w:val="24"/>
                        </w:rPr>
                        <w:t>Enter information on any awards, ratings or accolades here.</w:t>
                      </w:r>
                    </w:p>
                    <w:p w14:paraId="4C2FF92C" w14:textId="77777777" w:rsidR="002B12E1" w:rsidRDefault="002B12E1"/>
                  </w:txbxContent>
                </v:textbox>
                <w10:anchorlock/>
              </v:shape>
            </w:pict>
          </mc:Fallback>
        </mc:AlternateContent>
      </w:r>
    </w:p>
    <w:p w14:paraId="041051BE" w14:textId="77777777" w:rsidR="002B12E1" w:rsidRPr="007A44B1" w:rsidRDefault="002B12E1" w:rsidP="00D144C2">
      <w:pPr>
        <w:rPr>
          <w:rStyle w:val="Strong"/>
          <w:sz w:val="24"/>
        </w:rPr>
      </w:pPr>
      <w:r w:rsidRPr="00CF4D9B">
        <w:rPr>
          <w:b/>
          <w:bCs/>
          <w:noProof/>
          <w:sz w:val="24"/>
        </w:rPr>
        <w:t>There is no requirement for your business to be quality assessed. However, if you have an independent quality assessment/mystery shopping report from the last two years, you might wish to attach it when emailing your completed application form /upload it here (optional).</w:t>
      </w:r>
    </w:p>
    <w:p w14:paraId="011C8F77" w14:textId="77777777" w:rsidR="002B12E1" w:rsidRDefault="002B12E1" w:rsidP="00D144C2">
      <w:pPr>
        <w:rPr>
          <w:rStyle w:val="Strong"/>
        </w:rPr>
      </w:pPr>
    </w:p>
    <w:p w14:paraId="3FB87D7F" w14:textId="77777777" w:rsidR="002B12E1" w:rsidRDefault="002B12E1">
      <w:pPr>
        <w:rPr>
          <w:rFonts w:eastAsiaTheme="majorEastAsia" w:cstheme="majorBidi"/>
          <w:b/>
          <w:color w:val="C00000"/>
          <w:sz w:val="28"/>
          <w:szCs w:val="26"/>
        </w:rPr>
      </w:pPr>
      <w:r>
        <w:br w:type="page"/>
      </w:r>
    </w:p>
    <w:p w14:paraId="23B34157" w14:textId="77777777" w:rsidR="002B12E1" w:rsidRDefault="002B12E1" w:rsidP="00130669">
      <w:pPr>
        <w:pStyle w:val="Heading2"/>
        <w:rPr>
          <w:rStyle w:val="Strong"/>
        </w:rPr>
      </w:pPr>
      <w:r w:rsidRPr="00130669">
        <w:lastRenderedPageBreak/>
        <w:t>Online presence &amp; reviews</w:t>
      </w:r>
      <w:r>
        <w:rPr>
          <w:rStyle w:val="Strong"/>
        </w:rPr>
        <w:t xml:space="preserve"> </w:t>
      </w:r>
    </w:p>
    <w:p w14:paraId="2EDE7A9A" w14:textId="77777777" w:rsidR="002B12E1" w:rsidRPr="0072589A" w:rsidRDefault="002B12E1" w:rsidP="0032416A">
      <w:pPr>
        <w:rPr>
          <w:color w:val="C00000"/>
          <w:sz w:val="24"/>
        </w:rPr>
      </w:pPr>
      <w:r w:rsidRPr="0072589A">
        <w:rPr>
          <w:color w:val="C00000"/>
          <w:sz w:val="24"/>
        </w:rPr>
        <w:t xml:space="preserve">(this section is </w:t>
      </w:r>
      <w:r w:rsidRPr="00CF4D9B">
        <w:rPr>
          <w:noProof/>
          <w:color w:val="C00000"/>
          <w:sz w:val="24"/>
        </w:rPr>
        <w:t>30%</w:t>
      </w:r>
      <w:r w:rsidRPr="0072589A">
        <w:rPr>
          <w:color w:val="C00000"/>
          <w:sz w:val="24"/>
        </w:rPr>
        <w:t xml:space="preserve"> of the final score)</w:t>
      </w:r>
    </w:p>
    <w:p w14:paraId="2812312D" w14:textId="77777777" w:rsidR="007E1779" w:rsidRPr="000125C1" w:rsidRDefault="007E1779" w:rsidP="007E1779">
      <w:pPr>
        <w:rPr>
          <w:b/>
          <w:bCs/>
          <w:noProof/>
          <w:sz w:val="24"/>
        </w:rPr>
      </w:pPr>
      <w:r w:rsidRPr="000125C1">
        <w:rPr>
          <w:b/>
          <w:bCs/>
          <w:noProof/>
          <w:sz w:val="24"/>
        </w:rPr>
        <w:t>Provide links to your online presence, which will be reviewed and scored by judges in addition to your answers to the four questions. Other sites may also be checked.</w:t>
      </w:r>
    </w:p>
    <w:p w14:paraId="5CF54CE9" w14:textId="1D7EC831" w:rsidR="002B12E1" w:rsidRPr="007A44B1" w:rsidRDefault="007E1779" w:rsidP="007E1779">
      <w:pPr>
        <w:rPr>
          <w:rStyle w:val="Strong"/>
          <w:sz w:val="24"/>
        </w:rPr>
      </w:pPr>
      <w:r w:rsidRPr="000125C1">
        <w:rPr>
          <w:b/>
          <w:bCs/>
          <w:noProof/>
          <w:sz w:val="24"/>
        </w:rPr>
        <w:t xml:space="preserve">As part of this review, judges will be looking for evidence of your commitment to </w:t>
      </w:r>
      <w:r w:rsidRPr="00266C8C">
        <w:rPr>
          <w:b/>
          <w:bCs/>
          <w:noProof/>
          <w:sz w:val="24"/>
        </w:rPr>
        <w:t>Accessible and Inclusive Tourism and Ethical, Responsible and Sustainable Tourism</w:t>
      </w:r>
      <w:r w:rsidR="00040FFB" w:rsidRPr="00266C8C">
        <w:rPr>
          <w:b/>
          <w:bCs/>
          <w:noProof/>
          <w:sz w:val="24"/>
        </w:rPr>
        <w:t>.</w:t>
      </w:r>
      <w:r w:rsidR="00040FFB">
        <w:rPr>
          <w:b/>
          <w:bCs/>
          <w:noProof/>
          <w:sz w:val="24"/>
        </w:rPr>
        <w:t xml:space="preserve"> </w:t>
      </w:r>
    </w:p>
    <w:p w14:paraId="49945E03" w14:textId="77777777" w:rsidR="002B12E1" w:rsidRPr="0072589A" w:rsidRDefault="002B12E1" w:rsidP="005A02F3">
      <w:pPr>
        <w:rPr>
          <w:rStyle w:val="Strong"/>
          <w:sz w:val="24"/>
          <w:szCs w:val="24"/>
        </w:rPr>
      </w:pPr>
      <w:r w:rsidRPr="0072589A">
        <w:rPr>
          <w:rStyle w:val="Strong"/>
          <w:sz w:val="24"/>
          <w:szCs w:val="24"/>
        </w:rPr>
        <w:t xml:space="preserve">Website </w:t>
      </w:r>
      <w:r w:rsidRPr="0072589A">
        <w:rPr>
          <w:rStyle w:val="Strong"/>
          <w:b w:val="0"/>
          <w:sz w:val="24"/>
          <w:szCs w:val="24"/>
        </w:rPr>
        <w:t>(</w:t>
      </w:r>
      <w:r w:rsidRPr="00CF4D9B">
        <w:rPr>
          <w:bCs/>
          <w:noProof/>
          <w:sz w:val="24"/>
          <w:szCs w:val="24"/>
        </w:rPr>
        <w:t>10%</w:t>
      </w:r>
      <w:r w:rsidRPr="0072589A">
        <w:rPr>
          <w:rStyle w:val="Strong"/>
          <w:b w:val="0"/>
          <w:sz w:val="24"/>
          <w:szCs w:val="24"/>
        </w:rPr>
        <w:t>)</w:t>
      </w:r>
    </w:p>
    <w:p w14:paraId="5BE76AFC" w14:textId="77777777" w:rsidR="002B12E1" w:rsidRPr="005A02F3" w:rsidRDefault="002B12E1" w:rsidP="005A02F3">
      <w:pPr>
        <w:rPr>
          <w:rStyle w:val="Strong"/>
        </w:rPr>
      </w:pPr>
      <w:r w:rsidRPr="00D06BE5">
        <w:rPr>
          <w:rStyle w:val="Strong"/>
          <w:noProof/>
          <w:lang w:eastAsia="en-GB"/>
        </w:rPr>
        <mc:AlternateContent>
          <mc:Choice Requires="wps">
            <w:drawing>
              <wp:inline distT="0" distB="0" distL="0" distR="0" wp14:anchorId="7F5ECE3C" wp14:editId="731AC90F">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64BD16" w14:textId="77777777" w:rsidR="002B12E1" w:rsidRPr="0072589A" w:rsidRDefault="002B12E1" w:rsidP="00D06BE5">
                            <w:pPr>
                              <w:rPr>
                                <w:sz w:val="24"/>
                              </w:rPr>
                            </w:pPr>
                            <w:r w:rsidRPr="0072589A">
                              <w:rPr>
                                <w:sz w:val="24"/>
                              </w:rPr>
                              <w:t>Enter the website URL here.</w:t>
                            </w:r>
                          </w:p>
                          <w:p w14:paraId="65B6DD71" w14:textId="77777777" w:rsidR="002B12E1" w:rsidRDefault="002B12E1" w:rsidP="00D06BE5"/>
                        </w:txbxContent>
                      </wps:txbx>
                      <wps:bodyPr rot="0" vert="horz" wrap="square" lIns="91440" tIns="45720" rIns="91440" bIns="45720" anchor="t" anchorCtr="0">
                        <a:spAutoFit/>
                      </wps:bodyPr>
                    </wps:wsp>
                  </a:graphicData>
                </a:graphic>
              </wp:inline>
            </w:drawing>
          </mc:Choice>
          <mc:Fallback>
            <w:pict>
              <v:shape w14:anchorId="7F5ECE3C"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FB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wS5gi2AXFEtA6m1sWvhosO3E9KBmzbmvofe+YkJfqDwfLczIsi9nkyinKJLIm7&#10;9DSXHmY4StU0UDItNyH9jQTO3mEZtyoBfo7kFDO2Y+J++jqx3y/tdOr5g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4&#10;iEFBFQIAACgEAAAOAAAAAAAAAAAAAAAAAC4CAABkcnMvZTJvRG9jLnhtbFBLAQItABQABgAIAAAA&#10;IQCHwiU03AAAAAUBAAAPAAAAAAAAAAAAAAAAAG8EAABkcnMvZG93bnJldi54bWxQSwUGAAAAAAQA&#10;BADzAAAAeAUAAAAA&#10;">
                <v:textbox style="mso-fit-shape-to-text:t">
                  <w:txbxContent>
                    <w:p w14:paraId="5A64BD16" w14:textId="77777777" w:rsidR="002B12E1" w:rsidRPr="0072589A" w:rsidRDefault="002B12E1" w:rsidP="00D06BE5">
                      <w:pPr>
                        <w:rPr>
                          <w:sz w:val="24"/>
                        </w:rPr>
                      </w:pPr>
                      <w:r w:rsidRPr="0072589A">
                        <w:rPr>
                          <w:sz w:val="24"/>
                        </w:rPr>
                        <w:t>Enter the website URL here.</w:t>
                      </w:r>
                    </w:p>
                    <w:p w14:paraId="65B6DD71" w14:textId="77777777" w:rsidR="002B12E1" w:rsidRDefault="002B12E1" w:rsidP="00D06BE5"/>
                  </w:txbxContent>
                </v:textbox>
                <w10:anchorlock/>
              </v:shape>
            </w:pict>
          </mc:Fallback>
        </mc:AlternateContent>
      </w:r>
    </w:p>
    <w:p w14:paraId="580033D7" w14:textId="77777777" w:rsidR="002B12E1" w:rsidRPr="0072589A" w:rsidRDefault="002B12E1" w:rsidP="00FA7101">
      <w:pPr>
        <w:rPr>
          <w:rStyle w:val="Strong"/>
          <w:sz w:val="24"/>
          <w:szCs w:val="24"/>
        </w:rPr>
      </w:pPr>
      <w:r>
        <w:rPr>
          <w:rStyle w:val="Strong"/>
          <w:sz w:val="24"/>
          <w:szCs w:val="24"/>
        </w:rPr>
        <w:t>Accessibility &amp; inclusivity information</w:t>
      </w:r>
      <w:r w:rsidRPr="0072589A">
        <w:rPr>
          <w:rStyle w:val="Strong"/>
          <w:sz w:val="24"/>
          <w:szCs w:val="24"/>
        </w:rPr>
        <w:t xml:space="preserve"> </w:t>
      </w:r>
      <w:r w:rsidRPr="0072589A">
        <w:rPr>
          <w:rStyle w:val="Strong"/>
          <w:b w:val="0"/>
          <w:sz w:val="24"/>
          <w:szCs w:val="24"/>
        </w:rPr>
        <w:t>(</w:t>
      </w:r>
      <w:r w:rsidRPr="00CF4D9B">
        <w:rPr>
          <w:bCs/>
          <w:noProof/>
          <w:sz w:val="24"/>
          <w:szCs w:val="24"/>
        </w:rPr>
        <w:t>Provide links to your accessibility and inclusivity information.</w:t>
      </w:r>
      <w:r w:rsidRPr="0072589A">
        <w:rPr>
          <w:rStyle w:val="Strong"/>
          <w:b w:val="0"/>
          <w:sz w:val="24"/>
          <w:szCs w:val="24"/>
        </w:rPr>
        <w:t>)</w:t>
      </w:r>
    </w:p>
    <w:p w14:paraId="1AD1A755" w14:textId="77777777" w:rsidR="002B12E1" w:rsidRPr="005A02F3" w:rsidRDefault="002B12E1" w:rsidP="00FA7101">
      <w:pPr>
        <w:rPr>
          <w:rStyle w:val="Strong"/>
        </w:rPr>
      </w:pPr>
      <w:r w:rsidRPr="00D06BE5">
        <w:rPr>
          <w:rStyle w:val="Strong"/>
          <w:noProof/>
          <w:lang w:eastAsia="en-GB"/>
        </w:rPr>
        <mc:AlternateContent>
          <mc:Choice Requires="wps">
            <w:drawing>
              <wp:inline distT="0" distB="0" distL="0" distR="0" wp14:anchorId="65A028A0" wp14:editId="4C437CC8">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9DDBCB" w14:textId="77777777" w:rsidR="002B12E1" w:rsidRPr="0072589A" w:rsidRDefault="002B12E1"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1D05C54D" w14:textId="77777777" w:rsidR="002B12E1" w:rsidRDefault="002B12E1" w:rsidP="00FA7101"/>
                        </w:txbxContent>
                      </wps:txbx>
                      <wps:bodyPr rot="0" vert="horz" wrap="square" lIns="91440" tIns="45720" rIns="91440" bIns="45720" anchor="t" anchorCtr="0">
                        <a:spAutoFit/>
                      </wps:bodyPr>
                    </wps:wsp>
                  </a:graphicData>
                </a:graphic>
              </wp:inline>
            </w:drawing>
          </mc:Choice>
          <mc:Fallback>
            <w:pict>
              <v:shape w14:anchorId="65A028A0"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229DDBCB" w14:textId="77777777" w:rsidR="002B12E1" w:rsidRPr="0072589A" w:rsidRDefault="002B12E1"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1D05C54D" w14:textId="77777777" w:rsidR="002B12E1" w:rsidRDefault="002B12E1" w:rsidP="00FA7101"/>
                  </w:txbxContent>
                </v:textbox>
                <w10:anchorlock/>
              </v:shape>
            </w:pict>
          </mc:Fallback>
        </mc:AlternateContent>
      </w:r>
    </w:p>
    <w:p w14:paraId="780D34C1" w14:textId="77777777" w:rsidR="002B12E1" w:rsidRPr="0072589A" w:rsidRDefault="002B12E1" w:rsidP="00FA7101">
      <w:pPr>
        <w:rPr>
          <w:rStyle w:val="Strong"/>
          <w:sz w:val="24"/>
          <w:szCs w:val="24"/>
        </w:rPr>
      </w:pPr>
      <w:r>
        <w:rPr>
          <w:rStyle w:val="Strong"/>
          <w:sz w:val="24"/>
          <w:szCs w:val="24"/>
        </w:rPr>
        <w:t>Sustainability information</w:t>
      </w:r>
      <w:r w:rsidRPr="0072589A">
        <w:rPr>
          <w:rStyle w:val="Strong"/>
          <w:sz w:val="24"/>
          <w:szCs w:val="24"/>
        </w:rPr>
        <w:t xml:space="preserve"> </w:t>
      </w:r>
      <w:r w:rsidRPr="0072589A">
        <w:rPr>
          <w:rStyle w:val="Strong"/>
          <w:b w:val="0"/>
          <w:sz w:val="24"/>
          <w:szCs w:val="24"/>
        </w:rPr>
        <w:t>(</w:t>
      </w:r>
      <w:r w:rsidRPr="00CF4D9B">
        <w:rPr>
          <w:bCs/>
          <w:noProof/>
          <w:sz w:val="24"/>
          <w:szCs w:val="24"/>
        </w:rPr>
        <w:t>Provide links to your sustainability information.</w:t>
      </w:r>
      <w:r w:rsidRPr="0072589A">
        <w:rPr>
          <w:rStyle w:val="Strong"/>
          <w:b w:val="0"/>
          <w:sz w:val="24"/>
          <w:szCs w:val="24"/>
        </w:rPr>
        <w:t>)</w:t>
      </w:r>
    </w:p>
    <w:p w14:paraId="2DADB7E4" w14:textId="77777777" w:rsidR="002B12E1" w:rsidRPr="005A02F3" w:rsidRDefault="002B12E1" w:rsidP="00FA7101">
      <w:pPr>
        <w:rPr>
          <w:rStyle w:val="Strong"/>
        </w:rPr>
      </w:pPr>
      <w:r w:rsidRPr="00D06BE5">
        <w:rPr>
          <w:rStyle w:val="Strong"/>
          <w:noProof/>
          <w:lang w:eastAsia="en-GB"/>
        </w:rPr>
        <mc:AlternateContent>
          <mc:Choice Requires="wps">
            <w:drawing>
              <wp:inline distT="0" distB="0" distL="0" distR="0" wp14:anchorId="5416EBC2" wp14:editId="0E5F48EC">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28D2F4" w14:textId="77777777" w:rsidR="002B12E1" w:rsidRPr="0072589A" w:rsidRDefault="002B12E1"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431A92B" w14:textId="77777777" w:rsidR="002B12E1" w:rsidRDefault="002B12E1" w:rsidP="00FA7101"/>
                        </w:txbxContent>
                      </wps:txbx>
                      <wps:bodyPr rot="0" vert="horz" wrap="square" lIns="91440" tIns="45720" rIns="91440" bIns="45720" anchor="t" anchorCtr="0">
                        <a:spAutoFit/>
                      </wps:bodyPr>
                    </wps:wsp>
                  </a:graphicData>
                </a:graphic>
              </wp:inline>
            </w:drawing>
          </mc:Choice>
          <mc:Fallback>
            <w:pict>
              <v:shape w14:anchorId="5416EBC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728D2F4" w14:textId="77777777" w:rsidR="002B12E1" w:rsidRPr="0072589A" w:rsidRDefault="002B12E1"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431A92B" w14:textId="77777777" w:rsidR="002B12E1" w:rsidRDefault="002B12E1" w:rsidP="00FA7101"/>
                  </w:txbxContent>
                </v:textbox>
                <w10:anchorlock/>
              </v:shape>
            </w:pict>
          </mc:Fallback>
        </mc:AlternateContent>
      </w:r>
    </w:p>
    <w:p w14:paraId="7C746F54" w14:textId="77777777" w:rsidR="002B12E1" w:rsidRPr="0072589A" w:rsidRDefault="002B12E1" w:rsidP="00235D63">
      <w:pPr>
        <w:rPr>
          <w:rStyle w:val="Strong"/>
          <w:sz w:val="24"/>
          <w:szCs w:val="24"/>
        </w:rPr>
      </w:pPr>
      <w:r w:rsidRPr="0072589A">
        <w:rPr>
          <w:rStyle w:val="Strong"/>
          <w:sz w:val="24"/>
          <w:szCs w:val="24"/>
        </w:rPr>
        <w:t xml:space="preserve">Social Media Platforms </w:t>
      </w:r>
      <w:r w:rsidRPr="0072589A">
        <w:rPr>
          <w:rStyle w:val="Strong"/>
          <w:b w:val="0"/>
          <w:sz w:val="24"/>
          <w:szCs w:val="24"/>
        </w:rPr>
        <w:t>(</w:t>
      </w:r>
      <w:r w:rsidRPr="00CF4D9B">
        <w:rPr>
          <w:bCs/>
          <w:noProof/>
          <w:sz w:val="24"/>
          <w:szCs w:val="24"/>
        </w:rPr>
        <w:t>10%</w:t>
      </w:r>
      <w:r w:rsidRPr="0072589A">
        <w:rPr>
          <w:rStyle w:val="Strong"/>
          <w:b w:val="0"/>
          <w:sz w:val="24"/>
          <w:szCs w:val="24"/>
        </w:rPr>
        <w:t>)</w:t>
      </w:r>
    </w:p>
    <w:p w14:paraId="19DFF0FD" w14:textId="77777777" w:rsidR="002B12E1" w:rsidRPr="0072589A" w:rsidRDefault="002B12E1" w:rsidP="005A02F3">
      <w:pPr>
        <w:rPr>
          <w:noProof/>
          <w:sz w:val="24"/>
        </w:rPr>
      </w:pPr>
      <w:r w:rsidRPr="00CF4D9B">
        <w:rPr>
          <w:noProof/>
          <w:sz w:val="24"/>
        </w:rPr>
        <w:t>Provide links to all business pages/profiles on Facebook, Instagram etc. and Twitter handles</w:t>
      </w:r>
    </w:p>
    <w:p w14:paraId="3F2CDCF9" w14:textId="77777777" w:rsidR="002B12E1" w:rsidRDefault="002B12E1" w:rsidP="005A02F3">
      <w:pPr>
        <w:rPr>
          <w:noProof/>
        </w:rPr>
      </w:pPr>
      <w:r w:rsidRPr="00D06BE5">
        <w:rPr>
          <w:noProof/>
          <w:lang w:eastAsia="en-GB"/>
        </w:rPr>
        <mc:AlternateContent>
          <mc:Choice Requires="wps">
            <w:drawing>
              <wp:inline distT="0" distB="0" distL="0" distR="0" wp14:anchorId="787D383C" wp14:editId="76E33FF8">
                <wp:extent cx="5715000" cy="1404620"/>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80FD71B" w14:textId="77777777" w:rsidR="002B12E1" w:rsidRPr="0072589A" w:rsidRDefault="002B12E1" w:rsidP="00D06BE5">
                            <w:pPr>
                              <w:rPr>
                                <w:sz w:val="24"/>
                                <w:szCs w:val="24"/>
                              </w:rPr>
                            </w:pPr>
                            <w:r w:rsidRPr="0072589A">
                              <w:rPr>
                                <w:sz w:val="24"/>
                                <w:szCs w:val="24"/>
                              </w:rPr>
                              <w:t>Enter social media platforms here.</w:t>
                            </w:r>
                          </w:p>
                          <w:p w14:paraId="42BC0990" w14:textId="77777777" w:rsidR="002B12E1" w:rsidRDefault="002B12E1" w:rsidP="00D06BE5"/>
                        </w:txbxContent>
                      </wps:txbx>
                      <wps:bodyPr rot="0" vert="horz" wrap="square" lIns="91440" tIns="45720" rIns="91440" bIns="45720" anchor="t" anchorCtr="0">
                        <a:spAutoFit/>
                      </wps:bodyPr>
                    </wps:wsp>
                  </a:graphicData>
                </a:graphic>
              </wp:inline>
            </w:drawing>
          </mc:Choice>
          <mc:Fallback>
            <w:pict>
              <v:shape w14:anchorId="787D383C"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680FD71B" w14:textId="77777777" w:rsidR="002B12E1" w:rsidRPr="0072589A" w:rsidRDefault="002B12E1" w:rsidP="00D06BE5">
                      <w:pPr>
                        <w:rPr>
                          <w:sz w:val="24"/>
                          <w:szCs w:val="24"/>
                        </w:rPr>
                      </w:pPr>
                      <w:r w:rsidRPr="0072589A">
                        <w:rPr>
                          <w:sz w:val="24"/>
                          <w:szCs w:val="24"/>
                        </w:rPr>
                        <w:t>Enter social media platforms here.</w:t>
                      </w:r>
                    </w:p>
                    <w:p w14:paraId="42BC0990" w14:textId="77777777" w:rsidR="002B12E1" w:rsidRDefault="002B12E1" w:rsidP="00D06BE5"/>
                  </w:txbxContent>
                </v:textbox>
                <w10:anchorlock/>
              </v:shape>
            </w:pict>
          </mc:Fallback>
        </mc:AlternateContent>
      </w:r>
    </w:p>
    <w:p w14:paraId="372605BD" w14:textId="77777777" w:rsidR="002B12E1" w:rsidRPr="0072589A" w:rsidRDefault="002B12E1" w:rsidP="005A02F3">
      <w:pPr>
        <w:rPr>
          <w:rStyle w:val="Strong"/>
          <w:sz w:val="24"/>
          <w:szCs w:val="24"/>
        </w:rPr>
      </w:pPr>
      <w:bookmarkStart w:id="0" w:name="_Hlk135382247"/>
      <w:r w:rsidRPr="0072589A">
        <w:rPr>
          <w:rStyle w:val="Strong"/>
          <w:sz w:val="24"/>
          <w:szCs w:val="24"/>
        </w:rPr>
        <w:t xml:space="preserve">Online review sites </w:t>
      </w:r>
      <w:r w:rsidRPr="0072589A">
        <w:rPr>
          <w:rStyle w:val="Strong"/>
          <w:b w:val="0"/>
          <w:sz w:val="24"/>
          <w:szCs w:val="24"/>
        </w:rPr>
        <w:t>(</w:t>
      </w:r>
      <w:r w:rsidRPr="00CF4D9B">
        <w:rPr>
          <w:bCs/>
          <w:noProof/>
          <w:sz w:val="24"/>
          <w:szCs w:val="24"/>
        </w:rPr>
        <w:t>10%</w:t>
      </w:r>
      <w:r w:rsidRPr="0072589A">
        <w:rPr>
          <w:rStyle w:val="Strong"/>
          <w:b w:val="0"/>
          <w:sz w:val="24"/>
          <w:szCs w:val="24"/>
        </w:rPr>
        <w:t>)</w:t>
      </w:r>
    </w:p>
    <w:p w14:paraId="48B6EFDD" w14:textId="77777777" w:rsidR="002B12E1" w:rsidRPr="0072589A" w:rsidRDefault="002B12E1" w:rsidP="005A02F3">
      <w:pPr>
        <w:rPr>
          <w:noProof/>
          <w:sz w:val="24"/>
          <w:szCs w:val="24"/>
        </w:rPr>
      </w:pPr>
      <w:r w:rsidRPr="00CF4D9B">
        <w:rPr>
          <w:noProof/>
          <w:sz w:val="24"/>
          <w:szCs w:val="24"/>
        </w:rPr>
        <w:t>Provide specific links to customer review listings for your business e.g. TripAdvisor, Facebook, Booking.com, Google, Euan’s Guide, UpFront Reviews</w:t>
      </w:r>
    </w:p>
    <w:p w14:paraId="2D1CC0B6" w14:textId="77777777" w:rsidR="002B12E1" w:rsidRDefault="002B12E1" w:rsidP="005A02F3">
      <w:pPr>
        <w:rPr>
          <w:noProof/>
        </w:rPr>
      </w:pPr>
      <w:r w:rsidRPr="00D06BE5">
        <w:rPr>
          <w:noProof/>
          <w:lang w:eastAsia="en-GB"/>
        </w:rPr>
        <mc:AlternateContent>
          <mc:Choice Requires="wps">
            <w:drawing>
              <wp:inline distT="0" distB="0" distL="0" distR="0" wp14:anchorId="0719F5C6" wp14:editId="09F656F8">
                <wp:extent cx="5705475" cy="1404620"/>
                <wp:effectExtent l="0" t="0" r="2857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480D634" w14:textId="77777777" w:rsidR="002B12E1" w:rsidRPr="0072589A" w:rsidRDefault="002B12E1" w:rsidP="00D06BE5">
                            <w:pPr>
                              <w:rPr>
                                <w:sz w:val="24"/>
                              </w:rPr>
                            </w:pPr>
                            <w:r w:rsidRPr="0072589A">
                              <w:rPr>
                                <w:sz w:val="24"/>
                              </w:rPr>
                              <w:t>Enter online review sites here.</w:t>
                            </w:r>
                          </w:p>
                          <w:p w14:paraId="5DA636F8" w14:textId="77777777" w:rsidR="002B12E1" w:rsidRDefault="002B12E1" w:rsidP="00D06BE5"/>
                        </w:txbxContent>
                      </wps:txbx>
                      <wps:bodyPr rot="0" vert="horz" wrap="square" lIns="91440" tIns="45720" rIns="91440" bIns="45720" anchor="t" anchorCtr="0">
                        <a:spAutoFit/>
                      </wps:bodyPr>
                    </wps:wsp>
                  </a:graphicData>
                </a:graphic>
              </wp:inline>
            </w:drawing>
          </mc:Choice>
          <mc:Fallback>
            <w:pict>
              <v:shape w14:anchorId="0719F5C6"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480D634" w14:textId="77777777" w:rsidR="002B12E1" w:rsidRPr="0072589A" w:rsidRDefault="002B12E1" w:rsidP="00D06BE5">
                      <w:pPr>
                        <w:rPr>
                          <w:sz w:val="24"/>
                        </w:rPr>
                      </w:pPr>
                      <w:r w:rsidRPr="0072589A">
                        <w:rPr>
                          <w:sz w:val="24"/>
                        </w:rPr>
                        <w:t>Enter online review sites here.</w:t>
                      </w:r>
                    </w:p>
                    <w:p w14:paraId="5DA636F8" w14:textId="77777777" w:rsidR="002B12E1" w:rsidRDefault="002B12E1" w:rsidP="00D06BE5"/>
                  </w:txbxContent>
                </v:textbox>
                <w10:anchorlock/>
              </v:shape>
            </w:pict>
          </mc:Fallback>
        </mc:AlternateContent>
      </w:r>
    </w:p>
    <w:bookmarkEnd w:id="0"/>
    <w:p w14:paraId="4319CE46" w14:textId="0FD83870" w:rsidR="00516F78" w:rsidRDefault="002B12E1" w:rsidP="001B2D5A">
      <w:pPr>
        <w:rPr>
          <w:rFonts w:eastAsiaTheme="majorEastAsia" w:cstheme="majorBidi"/>
          <w:b/>
          <w:color w:val="FF0000"/>
          <w:sz w:val="28"/>
          <w:szCs w:val="26"/>
        </w:rPr>
      </w:pPr>
      <w:r>
        <w:br w:type="page"/>
      </w:r>
      <w:r w:rsidR="001B2D5A">
        <w:rPr>
          <w:rFonts w:eastAsiaTheme="majorEastAsia" w:cstheme="majorBidi"/>
          <w:b/>
          <w:color w:val="FF0000"/>
          <w:sz w:val="28"/>
          <w:szCs w:val="26"/>
        </w:rPr>
        <w:lastRenderedPageBreak/>
        <w:t xml:space="preserve"> </w:t>
      </w:r>
    </w:p>
    <w:p w14:paraId="194EA1FC" w14:textId="443FA1C4" w:rsidR="008F156F" w:rsidRDefault="008F156F" w:rsidP="008F156F">
      <w:pPr>
        <w:pStyle w:val="Heading2"/>
      </w:pPr>
      <w:r w:rsidRPr="00CF4D9B">
        <w:rPr>
          <w:noProof/>
        </w:rPr>
        <w:t xml:space="preserve">Question </w:t>
      </w:r>
      <w:r>
        <w:rPr>
          <w:noProof/>
        </w:rPr>
        <w:t>1</w:t>
      </w:r>
      <w:r w:rsidRPr="00CF4D9B">
        <w:rPr>
          <w:noProof/>
        </w:rPr>
        <w:t xml:space="preserve"> </w:t>
      </w:r>
      <w:r>
        <w:rPr>
          <w:noProof/>
        </w:rPr>
        <w:t>–</w:t>
      </w:r>
      <w:r w:rsidRPr="00CF4D9B">
        <w:rPr>
          <w:noProof/>
        </w:rPr>
        <w:t xml:space="preserve"> </w:t>
      </w:r>
      <w:r>
        <w:rPr>
          <w:noProof/>
        </w:rPr>
        <w:t>Family in business and business strategy</w:t>
      </w:r>
    </w:p>
    <w:p w14:paraId="78A9040E" w14:textId="6201A205" w:rsidR="008F156F" w:rsidRPr="0072589A" w:rsidRDefault="008F156F" w:rsidP="008F156F">
      <w:pPr>
        <w:rPr>
          <w:color w:val="C00000"/>
          <w:sz w:val="24"/>
          <w:szCs w:val="24"/>
        </w:rPr>
      </w:pPr>
      <w:r w:rsidRPr="0072589A">
        <w:rPr>
          <w:color w:val="C00000"/>
          <w:sz w:val="24"/>
          <w:szCs w:val="24"/>
        </w:rPr>
        <w:t xml:space="preserve"> (this question is </w:t>
      </w:r>
      <w:r>
        <w:rPr>
          <w:noProof/>
          <w:color w:val="C00000"/>
          <w:sz w:val="24"/>
          <w:szCs w:val="24"/>
        </w:rPr>
        <w:t>20</w:t>
      </w:r>
      <w:r w:rsidRPr="00CF4D9B">
        <w:rPr>
          <w:noProof/>
          <w:color w:val="C00000"/>
          <w:sz w:val="24"/>
          <w:szCs w:val="24"/>
        </w:rPr>
        <w:t>%</w:t>
      </w:r>
      <w:r w:rsidRPr="0072589A">
        <w:rPr>
          <w:color w:val="C00000"/>
          <w:sz w:val="24"/>
          <w:szCs w:val="24"/>
        </w:rPr>
        <w:t xml:space="preserve"> of the final score)</w:t>
      </w:r>
    </w:p>
    <w:p w14:paraId="070D802E" w14:textId="0E79D0C9" w:rsidR="008F156F" w:rsidRPr="00EB6030" w:rsidRDefault="008F156F" w:rsidP="008F156F">
      <w:pPr>
        <w:rPr>
          <w:rStyle w:val="Strong"/>
          <w:sz w:val="24"/>
        </w:rPr>
      </w:pPr>
      <w:r w:rsidRPr="00CF4D9B">
        <w:rPr>
          <w:b/>
          <w:bCs/>
          <w:noProof/>
          <w:sz w:val="24"/>
        </w:rPr>
        <w:t xml:space="preserve">Tell us about </w:t>
      </w:r>
      <w:r w:rsidR="007434A0">
        <w:rPr>
          <w:b/>
          <w:bCs/>
          <w:noProof/>
          <w:sz w:val="24"/>
        </w:rPr>
        <w:t>what</w:t>
      </w:r>
      <w:r w:rsidR="001B2D5A" w:rsidRPr="001B2D5A">
        <w:rPr>
          <w:b/>
          <w:bCs/>
          <w:noProof/>
          <w:sz w:val="24"/>
        </w:rPr>
        <w:t xml:space="preserve"> makes the business special because it is a family business</w:t>
      </w:r>
      <w:r w:rsidR="00FD184C">
        <w:rPr>
          <w:b/>
          <w:bCs/>
          <w:noProof/>
          <w:sz w:val="24"/>
        </w:rPr>
        <w:t xml:space="preserve"> </w:t>
      </w:r>
      <w:r w:rsidRPr="00CF4D9B">
        <w:rPr>
          <w:b/>
          <w:bCs/>
          <w:noProof/>
          <w:sz w:val="24"/>
        </w:rPr>
        <w:t>(</w:t>
      </w:r>
      <w:r>
        <w:rPr>
          <w:b/>
          <w:bCs/>
          <w:noProof/>
          <w:sz w:val="24"/>
        </w:rPr>
        <w:t>5</w:t>
      </w:r>
      <w:r w:rsidRPr="00CF4D9B">
        <w:rPr>
          <w:b/>
          <w:bCs/>
          <w:noProof/>
          <w:sz w:val="24"/>
        </w:rPr>
        <w:t>00 words maximum).</w:t>
      </w:r>
    </w:p>
    <w:p w14:paraId="2BFB1830" w14:textId="77777777" w:rsidR="008F156F" w:rsidRPr="001B55C3" w:rsidRDefault="008F156F" w:rsidP="008F156F">
      <w:pPr>
        <w:rPr>
          <w:noProof/>
          <w:sz w:val="24"/>
          <w:szCs w:val="24"/>
        </w:rPr>
      </w:pPr>
      <w:r w:rsidRPr="001B55C3">
        <w:rPr>
          <w:noProof/>
          <w:sz w:val="24"/>
          <w:szCs w:val="24"/>
        </w:rPr>
        <w:t>The following example areas may be relevant to address in your answer (it is not mandatory to cover every area):</w:t>
      </w:r>
    </w:p>
    <w:p w14:paraId="5ADBBB1C" w14:textId="569E50C7" w:rsidR="008F156F" w:rsidRDefault="008F156F" w:rsidP="008F156F">
      <w:pPr>
        <w:pStyle w:val="ListParagraph"/>
        <w:numPr>
          <w:ilvl w:val="0"/>
          <w:numId w:val="28"/>
        </w:numPr>
        <w:rPr>
          <w:noProof/>
          <w:sz w:val="24"/>
          <w:szCs w:val="24"/>
        </w:rPr>
      </w:pPr>
      <w:r w:rsidRPr="00896BB2">
        <w:rPr>
          <w:noProof/>
          <w:sz w:val="24"/>
          <w:szCs w:val="24"/>
        </w:rPr>
        <w:t>How and why family involvement</w:t>
      </w:r>
      <w:r w:rsidR="007434A0">
        <w:rPr>
          <w:noProof/>
          <w:sz w:val="24"/>
          <w:szCs w:val="24"/>
        </w:rPr>
        <w:t xml:space="preserve"> in business</w:t>
      </w:r>
      <w:r w:rsidRPr="00896BB2">
        <w:rPr>
          <w:noProof/>
          <w:sz w:val="24"/>
          <w:szCs w:val="24"/>
        </w:rPr>
        <w:t xml:space="preserve"> is an important part of the tourism service/product/experience. </w:t>
      </w:r>
      <w:r w:rsidR="00AD1B6A">
        <w:rPr>
          <w:noProof/>
          <w:sz w:val="24"/>
          <w:szCs w:val="24"/>
        </w:rPr>
        <w:t>e</w:t>
      </w:r>
      <w:r w:rsidRPr="00896BB2">
        <w:rPr>
          <w:noProof/>
          <w:sz w:val="24"/>
          <w:szCs w:val="24"/>
        </w:rPr>
        <w:t>,g</w:t>
      </w:r>
      <w:r>
        <w:rPr>
          <w:noProof/>
          <w:sz w:val="24"/>
          <w:szCs w:val="24"/>
        </w:rPr>
        <w:t xml:space="preserve"> </w:t>
      </w:r>
      <w:r w:rsidRPr="00896BB2">
        <w:rPr>
          <w:noProof/>
          <w:sz w:val="24"/>
          <w:szCs w:val="24"/>
        </w:rPr>
        <w:t>impact in the increase in occupancy levels/visitor numbers, sales, customer satisfaction, etc</w:t>
      </w:r>
      <w:r w:rsidR="00266C8C">
        <w:rPr>
          <w:noProof/>
          <w:sz w:val="24"/>
          <w:szCs w:val="24"/>
        </w:rPr>
        <w:t>.</w:t>
      </w:r>
    </w:p>
    <w:p w14:paraId="6074D2D5" w14:textId="128DC1AE" w:rsidR="008F156F" w:rsidRPr="00896BB2" w:rsidRDefault="008F156F" w:rsidP="008F156F">
      <w:pPr>
        <w:pStyle w:val="ListParagraph"/>
        <w:numPr>
          <w:ilvl w:val="0"/>
          <w:numId w:val="28"/>
        </w:numPr>
        <w:rPr>
          <w:noProof/>
          <w:sz w:val="24"/>
          <w:szCs w:val="24"/>
        </w:rPr>
      </w:pPr>
      <w:r>
        <w:rPr>
          <w:noProof/>
          <w:sz w:val="24"/>
          <w:szCs w:val="24"/>
        </w:rPr>
        <w:t xml:space="preserve">How family involvement </w:t>
      </w:r>
      <w:r w:rsidR="007434A0">
        <w:rPr>
          <w:noProof/>
          <w:sz w:val="24"/>
          <w:szCs w:val="24"/>
        </w:rPr>
        <w:t xml:space="preserve">in business </w:t>
      </w:r>
      <w:r>
        <w:rPr>
          <w:noProof/>
          <w:sz w:val="24"/>
          <w:szCs w:val="24"/>
        </w:rPr>
        <w:t>makes an impact in the long term decisions of the firm to address business challenges (e.g seasonality)</w:t>
      </w:r>
      <w:r w:rsidR="00AD1B6A">
        <w:rPr>
          <w:noProof/>
          <w:sz w:val="24"/>
          <w:szCs w:val="24"/>
        </w:rPr>
        <w:t xml:space="preserve"> </w:t>
      </w:r>
    </w:p>
    <w:p w14:paraId="3AA5FA90" w14:textId="1AEBA2AE" w:rsidR="008F156F" w:rsidRDefault="008F156F" w:rsidP="008F156F">
      <w:pPr>
        <w:pStyle w:val="ListParagraph"/>
        <w:numPr>
          <w:ilvl w:val="0"/>
          <w:numId w:val="28"/>
        </w:numPr>
        <w:rPr>
          <w:noProof/>
          <w:sz w:val="24"/>
          <w:szCs w:val="24"/>
        </w:rPr>
      </w:pPr>
      <w:r>
        <w:rPr>
          <w:noProof/>
          <w:sz w:val="24"/>
          <w:szCs w:val="24"/>
        </w:rPr>
        <w:t xml:space="preserve">How family involvement </w:t>
      </w:r>
      <w:r w:rsidR="007434A0">
        <w:rPr>
          <w:noProof/>
          <w:sz w:val="24"/>
          <w:szCs w:val="24"/>
        </w:rPr>
        <w:t xml:space="preserve">in business </w:t>
      </w:r>
      <w:r>
        <w:rPr>
          <w:noProof/>
          <w:sz w:val="24"/>
          <w:szCs w:val="24"/>
        </w:rPr>
        <w:t xml:space="preserve">has led to the creation of new products/services/experiences to cater for tourist needs and </w:t>
      </w:r>
    </w:p>
    <w:p w14:paraId="047DD7C5" w14:textId="5CCCA448" w:rsidR="00A448DF" w:rsidRDefault="00A448DF" w:rsidP="008F156F">
      <w:pPr>
        <w:pStyle w:val="ListParagraph"/>
        <w:numPr>
          <w:ilvl w:val="0"/>
          <w:numId w:val="28"/>
        </w:numPr>
        <w:rPr>
          <w:noProof/>
          <w:sz w:val="24"/>
          <w:szCs w:val="24"/>
        </w:rPr>
      </w:pPr>
      <w:r>
        <w:rPr>
          <w:noProof/>
          <w:sz w:val="24"/>
          <w:szCs w:val="24"/>
        </w:rPr>
        <w:t>How family involvement has fostered</w:t>
      </w:r>
      <w:r w:rsidRPr="00A448DF">
        <w:rPr>
          <w:noProof/>
          <w:sz w:val="24"/>
          <w:szCs w:val="24"/>
        </w:rPr>
        <w:t xml:space="preserve"> innovative business strategies and practices that have led to growth</w:t>
      </w:r>
      <w:r>
        <w:rPr>
          <w:noProof/>
          <w:sz w:val="24"/>
          <w:szCs w:val="24"/>
        </w:rPr>
        <w:t xml:space="preserve"> and</w:t>
      </w:r>
      <w:r w:rsidRPr="00A448DF">
        <w:rPr>
          <w:noProof/>
          <w:sz w:val="24"/>
          <w:szCs w:val="24"/>
        </w:rPr>
        <w:t xml:space="preserve"> longevity.</w:t>
      </w:r>
      <w:r>
        <w:rPr>
          <w:noProof/>
          <w:sz w:val="24"/>
          <w:szCs w:val="24"/>
        </w:rPr>
        <w:t xml:space="preserve"> </w:t>
      </w:r>
    </w:p>
    <w:p w14:paraId="6E079626" w14:textId="1E863535" w:rsidR="007434A0" w:rsidRPr="002B12E1" w:rsidRDefault="007434A0" w:rsidP="008F156F">
      <w:pPr>
        <w:pStyle w:val="ListParagraph"/>
        <w:numPr>
          <w:ilvl w:val="0"/>
          <w:numId w:val="28"/>
        </w:numPr>
        <w:rPr>
          <w:noProof/>
          <w:sz w:val="24"/>
          <w:szCs w:val="24"/>
        </w:rPr>
      </w:pPr>
      <w:r>
        <w:rPr>
          <w:noProof/>
          <w:sz w:val="24"/>
          <w:szCs w:val="24"/>
        </w:rPr>
        <w:t>How being a family business allows the firm to adapt over time.</w:t>
      </w:r>
    </w:p>
    <w:p w14:paraId="0C8A348B" w14:textId="77777777" w:rsidR="008F156F" w:rsidRPr="002B12E1" w:rsidRDefault="008F156F" w:rsidP="008F156F">
      <w:pPr>
        <w:pStyle w:val="ListParagraph"/>
        <w:rPr>
          <w:noProof/>
          <w:sz w:val="24"/>
          <w:szCs w:val="24"/>
        </w:rPr>
      </w:pPr>
    </w:p>
    <w:p w14:paraId="2D0E5DE3" w14:textId="77777777" w:rsidR="008F156F" w:rsidRDefault="008F156F" w:rsidP="008F156F">
      <w:pPr>
        <w:rPr>
          <w:sz w:val="24"/>
          <w:szCs w:val="24"/>
        </w:rPr>
      </w:pPr>
      <w:r w:rsidRPr="00CE241C">
        <w:rPr>
          <w:noProof/>
          <w:sz w:val="24"/>
          <w:szCs w:val="24"/>
          <w:lang w:eastAsia="en-GB"/>
        </w:rPr>
        <mc:AlternateContent>
          <mc:Choice Requires="wps">
            <w:drawing>
              <wp:inline distT="0" distB="0" distL="0" distR="0" wp14:anchorId="6B15C686" wp14:editId="3D6DE24A">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A65CE8E" w14:textId="57ED0B97" w:rsidR="008F156F" w:rsidRPr="0072589A" w:rsidRDefault="008F156F" w:rsidP="008F156F">
                            <w:pPr>
                              <w:rPr>
                                <w:sz w:val="24"/>
                              </w:rPr>
                            </w:pPr>
                            <w:r w:rsidRPr="0072589A">
                              <w:rPr>
                                <w:sz w:val="24"/>
                              </w:rPr>
                              <w:t xml:space="preserve">Enter answer to question </w:t>
                            </w:r>
                            <w:r w:rsidR="00F60CD0">
                              <w:rPr>
                                <w:sz w:val="24"/>
                              </w:rPr>
                              <w:t>1</w:t>
                            </w:r>
                            <w:r w:rsidRPr="0072589A">
                              <w:rPr>
                                <w:sz w:val="24"/>
                              </w:rPr>
                              <w:t xml:space="preserve"> here.</w:t>
                            </w:r>
                          </w:p>
                          <w:p w14:paraId="6EB1E331" w14:textId="77777777" w:rsidR="008F156F" w:rsidRDefault="008F156F" w:rsidP="008F156F"/>
                        </w:txbxContent>
                      </wps:txbx>
                      <wps:bodyPr rot="0" vert="horz" wrap="square" lIns="91440" tIns="45720" rIns="91440" bIns="45720" anchor="t" anchorCtr="0">
                        <a:spAutoFit/>
                      </wps:bodyPr>
                    </wps:wsp>
                  </a:graphicData>
                </a:graphic>
              </wp:inline>
            </w:drawing>
          </mc:Choice>
          <mc:Fallback>
            <w:pict>
              <v:shape w14:anchorId="6B15C686"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A65CE8E" w14:textId="57ED0B97" w:rsidR="008F156F" w:rsidRPr="0072589A" w:rsidRDefault="008F156F" w:rsidP="008F156F">
                      <w:pPr>
                        <w:rPr>
                          <w:sz w:val="24"/>
                        </w:rPr>
                      </w:pPr>
                      <w:r w:rsidRPr="0072589A">
                        <w:rPr>
                          <w:sz w:val="24"/>
                        </w:rPr>
                        <w:t xml:space="preserve">Enter answer to question </w:t>
                      </w:r>
                      <w:r w:rsidR="00F60CD0">
                        <w:rPr>
                          <w:sz w:val="24"/>
                        </w:rPr>
                        <w:t>1</w:t>
                      </w:r>
                      <w:r w:rsidRPr="0072589A">
                        <w:rPr>
                          <w:sz w:val="24"/>
                        </w:rPr>
                        <w:t xml:space="preserve"> here.</w:t>
                      </w:r>
                    </w:p>
                    <w:p w14:paraId="6EB1E331" w14:textId="77777777" w:rsidR="008F156F" w:rsidRDefault="008F156F" w:rsidP="008F156F"/>
                  </w:txbxContent>
                </v:textbox>
                <w10:anchorlock/>
              </v:shape>
            </w:pict>
          </mc:Fallback>
        </mc:AlternateContent>
      </w:r>
    </w:p>
    <w:p w14:paraId="1B349972" w14:textId="77777777" w:rsidR="008F156F" w:rsidRPr="00CF4D9B" w:rsidRDefault="008F156F" w:rsidP="008F156F">
      <w:pPr>
        <w:rPr>
          <w:noProof/>
          <w:sz w:val="24"/>
          <w:szCs w:val="24"/>
        </w:rPr>
      </w:pPr>
      <w:r w:rsidRPr="00CF4D9B">
        <w:rPr>
          <w:noProof/>
          <w:sz w:val="24"/>
          <w:szCs w:val="24"/>
        </w:rPr>
        <w:t>Links to relevant supporting evidence online (optional):</w:t>
      </w:r>
    </w:p>
    <w:p w14:paraId="4BEF64EF" w14:textId="77777777" w:rsidR="008F156F" w:rsidRPr="0072589A" w:rsidRDefault="008F156F" w:rsidP="008F156F">
      <w:pPr>
        <w:rPr>
          <w:sz w:val="24"/>
          <w:szCs w:val="24"/>
        </w:rPr>
      </w:pPr>
      <w:r w:rsidRPr="00CF4D9B">
        <w:rPr>
          <w:noProof/>
          <w:sz w:val="24"/>
          <w:szCs w:val="24"/>
        </w:rPr>
        <w:t>You will not be penalised if you have not included supplementary evidence. Any written answers that are included within the supplementary evidence, attempting to circumvent the question word counts, will be disregarded.</w:t>
      </w:r>
    </w:p>
    <w:p w14:paraId="39FFF958" w14:textId="77777777" w:rsidR="008F156F" w:rsidRDefault="008F156F" w:rsidP="008F156F">
      <w:pPr>
        <w:rPr>
          <w:sz w:val="24"/>
          <w:szCs w:val="24"/>
        </w:rPr>
      </w:pPr>
      <w:r w:rsidRPr="006F0FFC">
        <w:rPr>
          <w:noProof/>
          <w:sz w:val="24"/>
          <w:szCs w:val="24"/>
          <w:lang w:eastAsia="en-GB"/>
        </w:rPr>
        <mc:AlternateContent>
          <mc:Choice Requires="wps">
            <w:drawing>
              <wp:inline distT="0" distB="0" distL="0" distR="0" wp14:anchorId="3B8F0208" wp14:editId="784DBBE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65C530" w14:textId="77777777" w:rsidR="008F156F" w:rsidRPr="0072589A" w:rsidRDefault="008F156F" w:rsidP="008F156F">
                            <w:pPr>
                              <w:rPr>
                                <w:sz w:val="24"/>
                              </w:rPr>
                            </w:pPr>
                            <w:r w:rsidRPr="0072589A">
                              <w:rPr>
                                <w:sz w:val="24"/>
                              </w:rPr>
                              <w:t>Enter links to supplementary evidence here.</w:t>
                            </w:r>
                          </w:p>
                          <w:p w14:paraId="104A9BFB" w14:textId="77777777" w:rsidR="008F156F" w:rsidRDefault="008F156F" w:rsidP="008F156F"/>
                        </w:txbxContent>
                      </wps:txbx>
                      <wps:bodyPr rot="0" vert="horz" wrap="square" lIns="91440" tIns="45720" rIns="91440" bIns="45720" anchor="t" anchorCtr="0">
                        <a:spAutoFit/>
                      </wps:bodyPr>
                    </wps:wsp>
                  </a:graphicData>
                </a:graphic>
              </wp:inline>
            </w:drawing>
          </mc:Choice>
          <mc:Fallback>
            <w:pict>
              <v:shape w14:anchorId="3B8F0208" id="_x0000_s104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BWj2IGQIAACgEAAAOAAAAAAAAAAAAAAAAAC4CAABkcnMvZTJvRG9jLnhtbFBLAQItABQABgAI&#10;AAAAIQCUG2qX2wAAAAUBAAAPAAAAAAAAAAAAAAAAAHMEAABkcnMvZG93bnJldi54bWxQSwUGAAAA&#10;AAQABADzAAAAewUAAAAA&#10;">
                <v:textbox style="mso-fit-shape-to-text:t">
                  <w:txbxContent>
                    <w:p w14:paraId="3965C530" w14:textId="77777777" w:rsidR="008F156F" w:rsidRPr="0072589A" w:rsidRDefault="008F156F" w:rsidP="008F156F">
                      <w:pPr>
                        <w:rPr>
                          <w:sz w:val="24"/>
                        </w:rPr>
                      </w:pPr>
                      <w:r w:rsidRPr="0072589A">
                        <w:rPr>
                          <w:sz w:val="24"/>
                        </w:rPr>
                        <w:t>Enter links to supplementary evidence here.</w:t>
                      </w:r>
                    </w:p>
                    <w:p w14:paraId="104A9BFB" w14:textId="77777777" w:rsidR="008F156F" w:rsidRDefault="008F156F" w:rsidP="008F156F"/>
                  </w:txbxContent>
                </v:textbox>
                <w10:anchorlock/>
              </v:shape>
            </w:pict>
          </mc:Fallback>
        </mc:AlternateContent>
      </w:r>
    </w:p>
    <w:p w14:paraId="2C0D7A9D" w14:textId="77777777" w:rsidR="008F156F" w:rsidRDefault="008F156F" w:rsidP="008F156F">
      <w:pPr>
        <w:rPr>
          <w:sz w:val="24"/>
          <w:szCs w:val="24"/>
        </w:rPr>
      </w:pPr>
    </w:p>
    <w:p w14:paraId="1C25A41E" w14:textId="77777777" w:rsidR="008F156F" w:rsidRDefault="008F156F" w:rsidP="008F156F">
      <w:pPr>
        <w:rPr>
          <w:rFonts w:eastAsiaTheme="majorEastAsia" w:cstheme="majorBidi"/>
          <w:b/>
          <w:color w:val="C00000"/>
          <w:sz w:val="28"/>
          <w:szCs w:val="26"/>
        </w:rPr>
      </w:pPr>
      <w:r>
        <w:br w:type="page"/>
      </w:r>
    </w:p>
    <w:p w14:paraId="500B2A32" w14:textId="7C5FECC1" w:rsidR="002B12E1" w:rsidRDefault="002B12E1" w:rsidP="006F0FFC">
      <w:pPr>
        <w:pStyle w:val="Heading2"/>
      </w:pPr>
      <w:r w:rsidRPr="00CF4D9B">
        <w:rPr>
          <w:noProof/>
        </w:rPr>
        <w:lastRenderedPageBreak/>
        <w:t xml:space="preserve">Question </w:t>
      </w:r>
      <w:r w:rsidR="008F156F">
        <w:rPr>
          <w:noProof/>
        </w:rPr>
        <w:t>2</w:t>
      </w:r>
      <w:r w:rsidRPr="00CF4D9B">
        <w:rPr>
          <w:noProof/>
        </w:rPr>
        <w:t xml:space="preserve"> </w:t>
      </w:r>
      <w:r w:rsidR="00634C62">
        <w:rPr>
          <w:noProof/>
        </w:rPr>
        <w:t>–</w:t>
      </w:r>
      <w:r w:rsidRPr="00CF4D9B">
        <w:rPr>
          <w:noProof/>
        </w:rPr>
        <w:t xml:space="preserve"> </w:t>
      </w:r>
      <w:r w:rsidR="00E37501">
        <w:rPr>
          <w:noProof/>
        </w:rPr>
        <w:t xml:space="preserve">Family </w:t>
      </w:r>
      <w:r w:rsidR="00113934">
        <w:rPr>
          <w:noProof/>
        </w:rPr>
        <w:t>B</w:t>
      </w:r>
      <w:r w:rsidR="00E13EF5">
        <w:rPr>
          <w:noProof/>
        </w:rPr>
        <w:t xml:space="preserve">usiness </w:t>
      </w:r>
      <w:r w:rsidR="00113934">
        <w:rPr>
          <w:noProof/>
        </w:rPr>
        <w:t>V</w:t>
      </w:r>
      <w:r w:rsidR="00E13EF5">
        <w:rPr>
          <w:noProof/>
        </w:rPr>
        <w:t xml:space="preserve">alues   </w:t>
      </w:r>
    </w:p>
    <w:p w14:paraId="575EA70A" w14:textId="289F4CA4" w:rsidR="002B12E1" w:rsidRPr="0072589A" w:rsidRDefault="002B12E1" w:rsidP="00DE236C">
      <w:pPr>
        <w:rPr>
          <w:color w:val="C00000"/>
          <w:sz w:val="24"/>
        </w:rPr>
      </w:pPr>
      <w:r w:rsidRPr="0072589A">
        <w:rPr>
          <w:color w:val="C00000"/>
          <w:sz w:val="24"/>
        </w:rPr>
        <w:t xml:space="preserve">(this question is </w:t>
      </w:r>
      <w:r w:rsidR="008F156F">
        <w:rPr>
          <w:noProof/>
          <w:color w:val="C00000"/>
          <w:sz w:val="24"/>
        </w:rPr>
        <w:t>15</w:t>
      </w:r>
      <w:r w:rsidRPr="00CF4D9B">
        <w:rPr>
          <w:noProof/>
          <w:color w:val="C00000"/>
          <w:sz w:val="24"/>
        </w:rPr>
        <w:t>%</w:t>
      </w:r>
      <w:r w:rsidRPr="0072589A">
        <w:rPr>
          <w:color w:val="C00000"/>
          <w:sz w:val="24"/>
        </w:rPr>
        <w:t xml:space="preserve"> of the final score)</w:t>
      </w:r>
    </w:p>
    <w:p w14:paraId="653B1388" w14:textId="4DA76EB8" w:rsidR="002B12E1" w:rsidRPr="00CE241C" w:rsidRDefault="002B12E1" w:rsidP="006F0FFC">
      <w:pPr>
        <w:rPr>
          <w:rStyle w:val="Strong"/>
          <w:sz w:val="24"/>
        </w:rPr>
      </w:pPr>
      <w:r w:rsidRPr="00CF4D9B">
        <w:rPr>
          <w:b/>
          <w:bCs/>
          <w:noProof/>
          <w:sz w:val="24"/>
        </w:rPr>
        <w:t xml:space="preserve">Tell us </w:t>
      </w:r>
      <w:r w:rsidR="00251B97">
        <w:rPr>
          <w:b/>
          <w:bCs/>
          <w:noProof/>
          <w:sz w:val="24"/>
        </w:rPr>
        <w:t>up to</w:t>
      </w:r>
      <w:r w:rsidR="00E13EF5">
        <w:rPr>
          <w:b/>
          <w:bCs/>
          <w:noProof/>
          <w:sz w:val="24"/>
        </w:rPr>
        <w:t xml:space="preserve"> three family values that </w:t>
      </w:r>
      <w:r w:rsidR="00E37501">
        <w:rPr>
          <w:b/>
          <w:bCs/>
          <w:noProof/>
          <w:sz w:val="24"/>
        </w:rPr>
        <w:t>i</w:t>
      </w:r>
      <w:r w:rsidR="00E13EF5">
        <w:rPr>
          <w:b/>
          <w:bCs/>
          <w:noProof/>
          <w:sz w:val="24"/>
        </w:rPr>
        <w:t xml:space="preserve">nfluence the </w:t>
      </w:r>
      <w:r w:rsidR="008F156F">
        <w:rPr>
          <w:b/>
          <w:bCs/>
          <w:noProof/>
          <w:sz w:val="24"/>
        </w:rPr>
        <w:t xml:space="preserve">way the </w:t>
      </w:r>
      <w:r w:rsidR="00E13EF5">
        <w:rPr>
          <w:b/>
          <w:bCs/>
          <w:noProof/>
          <w:sz w:val="24"/>
        </w:rPr>
        <w:t>business</w:t>
      </w:r>
      <w:r w:rsidR="008F156F">
        <w:rPr>
          <w:b/>
          <w:bCs/>
          <w:noProof/>
          <w:sz w:val="24"/>
        </w:rPr>
        <w:t xml:space="preserve"> operates</w:t>
      </w:r>
      <w:r w:rsidR="00E13EF5">
        <w:rPr>
          <w:b/>
          <w:bCs/>
          <w:noProof/>
          <w:sz w:val="24"/>
        </w:rPr>
        <w:t xml:space="preserve"> </w:t>
      </w:r>
      <w:r w:rsidRPr="00CF4D9B">
        <w:rPr>
          <w:b/>
          <w:bCs/>
          <w:noProof/>
          <w:sz w:val="24"/>
        </w:rPr>
        <w:t>(</w:t>
      </w:r>
      <w:r w:rsidR="00F93004">
        <w:rPr>
          <w:b/>
          <w:bCs/>
          <w:noProof/>
          <w:sz w:val="24"/>
        </w:rPr>
        <w:t>3</w:t>
      </w:r>
      <w:r w:rsidRPr="00CF4D9B">
        <w:rPr>
          <w:b/>
          <w:bCs/>
          <w:noProof/>
          <w:sz w:val="24"/>
        </w:rPr>
        <w:t>00 words maximum).</w:t>
      </w:r>
    </w:p>
    <w:p w14:paraId="256ED38D" w14:textId="4DFB35DD" w:rsidR="00251B97" w:rsidRPr="00251B97" w:rsidRDefault="00251B97" w:rsidP="00251B97">
      <w:pPr>
        <w:rPr>
          <w:noProof/>
          <w:sz w:val="24"/>
          <w:szCs w:val="24"/>
        </w:rPr>
      </w:pPr>
      <w:r>
        <w:rPr>
          <w:noProof/>
          <w:sz w:val="24"/>
          <w:szCs w:val="24"/>
        </w:rPr>
        <w:t>T</w:t>
      </w:r>
      <w:r w:rsidRPr="00251B97">
        <w:rPr>
          <w:noProof/>
          <w:sz w:val="24"/>
          <w:szCs w:val="24"/>
        </w:rPr>
        <w:t>he following example areas may be relevant to address in your answer (it is not mandatory to cover every area):</w:t>
      </w:r>
    </w:p>
    <w:p w14:paraId="26692DA3" w14:textId="35923989" w:rsidR="002B12E1" w:rsidRPr="00E13EF5" w:rsidRDefault="00E37501" w:rsidP="00E13EF5">
      <w:pPr>
        <w:pStyle w:val="ListParagraph"/>
        <w:numPr>
          <w:ilvl w:val="0"/>
          <w:numId w:val="37"/>
        </w:numPr>
        <w:rPr>
          <w:noProof/>
          <w:sz w:val="24"/>
          <w:szCs w:val="24"/>
        </w:rPr>
      </w:pPr>
      <w:r w:rsidRPr="00E13EF5">
        <w:rPr>
          <w:noProof/>
          <w:sz w:val="24"/>
          <w:szCs w:val="24"/>
        </w:rPr>
        <w:t xml:space="preserve">How </w:t>
      </w:r>
      <w:r w:rsidR="00251B97">
        <w:rPr>
          <w:noProof/>
          <w:sz w:val="24"/>
          <w:szCs w:val="24"/>
        </w:rPr>
        <w:t xml:space="preserve">and why </w:t>
      </w:r>
      <w:r w:rsidR="007434A0">
        <w:rPr>
          <w:noProof/>
          <w:sz w:val="24"/>
          <w:szCs w:val="24"/>
        </w:rPr>
        <w:t xml:space="preserve">family values matter in </w:t>
      </w:r>
      <w:r w:rsidRPr="00E13EF5">
        <w:rPr>
          <w:noProof/>
          <w:sz w:val="24"/>
          <w:szCs w:val="24"/>
        </w:rPr>
        <w:t xml:space="preserve">the business </w:t>
      </w:r>
      <w:r w:rsidR="008F156F">
        <w:rPr>
          <w:noProof/>
          <w:sz w:val="24"/>
          <w:szCs w:val="24"/>
        </w:rPr>
        <w:t>and its impact in its development.</w:t>
      </w:r>
      <w:r w:rsidR="00E13EF5" w:rsidRPr="00E13EF5">
        <w:rPr>
          <w:noProof/>
          <w:sz w:val="24"/>
          <w:szCs w:val="24"/>
        </w:rPr>
        <w:t xml:space="preserve"> </w:t>
      </w:r>
      <w:r w:rsidR="00A448DF">
        <w:rPr>
          <w:noProof/>
          <w:sz w:val="24"/>
          <w:szCs w:val="24"/>
        </w:rPr>
        <w:t>(FB encyclopedia)</w:t>
      </w:r>
    </w:p>
    <w:p w14:paraId="123BA9AA" w14:textId="4DBF441D" w:rsidR="001B2D5A" w:rsidRPr="00E13EF5" w:rsidRDefault="001B2D5A" w:rsidP="001B2D5A">
      <w:pPr>
        <w:pStyle w:val="ListParagraph"/>
        <w:numPr>
          <w:ilvl w:val="0"/>
          <w:numId w:val="37"/>
        </w:numPr>
        <w:rPr>
          <w:noProof/>
          <w:sz w:val="24"/>
          <w:szCs w:val="24"/>
        </w:rPr>
      </w:pPr>
      <w:r>
        <w:rPr>
          <w:noProof/>
          <w:sz w:val="24"/>
          <w:szCs w:val="24"/>
        </w:rPr>
        <w:t xml:space="preserve">How industry and family values blend </w:t>
      </w:r>
      <w:r w:rsidR="007434A0">
        <w:rPr>
          <w:noProof/>
          <w:sz w:val="24"/>
          <w:szCs w:val="24"/>
        </w:rPr>
        <w:t>to</w:t>
      </w:r>
      <w:r>
        <w:rPr>
          <w:noProof/>
          <w:sz w:val="24"/>
          <w:szCs w:val="24"/>
        </w:rPr>
        <w:t xml:space="preserve"> provide a </w:t>
      </w:r>
      <w:r w:rsidR="007434A0">
        <w:rPr>
          <w:noProof/>
          <w:sz w:val="24"/>
          <w:szCs w:val="24"/>
        </w:rPr>
        <w:t xml:space="preserve">unique advantage </w:t>
      </w:r>
      <w:r>
        <w:rPr>
          <w:noProof/>
          <w:sz w:val="24"/>
          <w:szCs w:val="24"/>
        </w:rPr>
        <w:t>in the delivery of products/services</w:t>
      </w:r>
      <w:r w:rsidR="007434A0">
        <w:rPr>
          <w:noProof/>
          <w:sz w:val="24"/>
          <w:szCs w:val="24"/>
        </w:rPr>
        <w:t>/experiences</w:t>
      </w:r>
      <w:r>
        <w:rPr>
          <w:noProof/>
          <w:sz w:val="24"/>
          <w:szCs w:val="24"/>
        </w:rPr>
        <w:t xml:space="preserve">.  </w:t>
      </w:r>
    </w:p>
    <w:p w14:paraId="65E27184" w14:textId="48828A3E" w:rsidR="00E13EF5" w:rsidRDefault="00E13EF5" w:rsidP="00E13EF5">
      <w:pPr>
        <w:pStyle w:val="ListParagraph"/>
        <w:numPr>
          <w:ilvl w:val="0"/>
          <w:numId w:val="37"/>
        </w:numPr>
        <w:rPr>
          <w:noProof/>
          <w:sz w:val="24"/>
          <w:szCs w:val="24"/>
        </w:rPr>
      </w:pPr>
      <w:r w:rsidRPr="00E13EF5">
        <w:rPr>
          <w:noProof/>
          <w:sz w:val="24"/>
          <w:szCs w:val="24"/>
        </w:rPr>
        <w:t xml:space="preserve">How </w:t>
      </w:r>
      <w:r w:rsidR="00251B97">
        <w:rPr>
          <w:noProof/>
          <w:sz w:val="24"/>
          <w:szCs w:val="24"/>
        </w:rPr>
        <w:t xml:space="preserve">and why </w:t>
      </w:r>
      <w:r w:rsidRPr="00E13EF5">
        <w:rPr>
          <w:noProof/>
          <w:sz w:val="24"/>
          <w:szCs w:val="24"/>
        </w:rPr>
        <w:t xml:space="preserve">family values </w:t>
      </w:r>
      <w:r w:rsidR="00251B97">
        <w:rPr>
          <w:noProof/>
          <w:sz w:val="24"/>
          <w:szCs w:val="24"/>
        </w:rPr>
        <w:t xml:space="preserve">in business </w:t>
      </w:r>
      <w:r>
        <w:rPr>
          <w:noProof/>
          <w:sz w:val="24"/>
          <w:szCs w:val="24"/>
        </w:rPr>
        <w:t xml:space="preserve">are transmitted </w:t>
      </w:r>
      <w:r w:rsidR="00310478">
        <w:rPr>
          <w:noProof/>
          <w:sz w:val="24"/>
          <w:szCs w:val="24"/>
        </w:rPr>
        <w:t xml:space="preserve">through the  generations </w:t>
      </w:r>
      <w:r>
        <w:rPr>
          <w:noProof/>
          <w:sz w:val="24"/>
          <w:szCs w:val="24"/>
        </w:rPr>
        <w:t xml:space="preserve">and </w:t>
      </w:r>
      <w:r w:rsidR="008F156F">
        <w:rPr>
          <w:noProof/>
          <w:sz w:val="24"/>
          <w:szCs w:val="24"/>
        </w:rPr>
        <w:t>its</w:t>
      </w:r>
      <w:r w:rsidR="007434A0">
        <w:rPr>
          <w:noProof/>
          <w:sz w:val="24"/>
          <w:szCs w:val="24"/>
        </w:rPr>
        <w:t xml:space="preserve"> relevance for the industry and </w:t>
      </w:r>
      <w:r w:rsidR="008F156F">
        <w:rPr>
          <w:noProof/>
          <w:sz w:val="24"/>
          <w:szCs w:val="24"/>
        </w:rPr>
        <w:t xml:space="preserve">business continuity. </w:t>
      </w:r>
    </w:p>
    <w:p w14:paraId="553FDDB3" w14:textId="52FE3B92" w:rsidR="002B12E1" w:rsidRPr="008F156F" w:rsidRDefault="00E37501" w:rsidP="00D46724">
      <w:pPr>
        <w:pStyle w:val="ListParagraph"/>
        <w:numPr>
          <w:ilvl w:val="0"/>
          <w:numId w:val="37"/>
        </w:numPr>
        <w:rPr>
          <w:noProof/>
          <w:sz w:val="24"/>
          <w:szCs w:val="24"/>
        </w:rPr>
      </w:pPr>
      <w:r w:rsidRPr="008F156F">
        <w:rPr>
          <w:noProof/>
          <w:sz w:val="24"/>
          <w:szCs w:val="24"/>
        </w:rPr>
        <w:t xml:space="preserve">How </w:t>
      </w:r>
      <w:r w:rsidR="00251B97" w:rsidRPr="008F156F">
        <w:rPr>
          <w:noProof/>
          <w:sz w:val="24"/>
          <w:szCs w:val="24"/>
        </w:rPr>
        <w:t xml:space="preserve">and why </w:t>
      </w:r>
      <w:r w:rsidR="00E13EF5" w:rsidRPr="008F156F">
        <w:rPr>
          <w:noProof/>
          <w:sz w:val="24"/>
          <w:szCs w:val="24"/>
        </w:rPr>
        <w:t xml:space="preserve">family values are communicated to </w:t>
      </w:r>
      <w:r w:rsidR="00251B97" w:rsidRPr="008F156F">
        <w:rPr>
          <w:noProof/>
          <w:sz w:val="24"/>
          <w:szCs w:val="24"/>
        </w:rPr>
        <w:t>customers</w:t>
      </w:r>
      <w:r w:rsidR="00E13EF5" w:rsidRPr="008F156F">
        <w:rPr>
          <w:noProof/>
          <w:sz w:val="24"/>
          <w:szCs w:val="24"/>
        </w:rPr>
        <w:t>,</w:t>
      </w:r>
      <w:r w:rsidR="001B55C3" w:rsidRPr="008F156F">
        <w:rPr>
          <w:noProof/>
          <w:sz w:val="24"/>
          <w:szCs w:val="24"/>
        </w:rPr>
        <w:t xml:space="preserve"> suppliers and community</w:t>
      </w:r>
      <w:r w:rsidR="00E13EF5" w:rsidRPr="008F156F">
        <w:rPr>
          <w:noProof/>
          <w:sz w:val="24"/>
          <w:szCs w:val="24"/>
        </w:rPr>
        <w:t xml:space="preserve"> and their use in marketing or PR</w:t>
      </w:r>
      <w:r w:rsidR="008F156F">
        <w:rPr>
          <w:noProof/>
          <w:sz w:val="24"/>
          <w:szCs w:val="24"/>
        </w:rPr>
        <w:t>.</w:t>
      </w:r>
      <w:r w:rsidR="00A448DF">
        <w:rPr>
          <w:noProof/>
          <w:sz w:val="24"/>
          <w:szCs w:val="24"/>
        </w:rPr>
        <w:t xml:space="preserve"> </w:t>
      </w:r>
    </w:p>
    <w:p w14:paraId="0E28FC9D" w14:textId="77777777" w:rsidR="002B12E1" w:rsidRDefault="002B12E1" w:rsidP="006F0FFC">
      <w:pPr>
        <w:rPr>
          <w:sz w:val="24"/>
          <w:szCs w:val="24"/>
        </w:rPr>
      </w:pPr>
      <w:r w:rsidRPr="006F0FFC">
        <w:rPr>
          <w:noProof/>
          <w:sz w:val="24"/>
          <w:szCs w:val="24"/>
          <w:lang w:eastAsia="en-GB"/>
        </w:rPr>
        <mc:AlternateContent>
          <mc:Choice Requires="wps">
            <w:drawing>
              <wp:inline distT="0" distB="0" distL="0" distR="0" wp14:anchorId="4A7317BF" wp14:editId="3C62E84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3F908C" w14:textId="67156998" w:rsidR="002B12E1" w:rsidRPr="0072589A" w:rsidRDefault="002B12E1" w:rsidP="006F0FFC">
                            <w:pPr>
                              <w:rPr>
                                <w:sz w:val="24"/>
                              </w:rPr>
                            </w:pPr>
                            <w:r w:rsidRPr="0072589A">
                              <w:rPr>
                                <w:sz w:val="24"/>
                              </w:rPr>
                              <w:t xml:space="preserve">Enter answer to question </w:t>
                            </w:r>
                            <w:r w:rsidR="00F60CD0">
                              <w:rPr>
                                <w:sz w:val="24"/>
                              </w:rPr>
                              <w:t>2</w:t>
                            </w:r>
                            <w:r w:rsidRPr="0072589A">
                              <w:rPr>
                                <w:sz w:val="24"/>
                              </w:rPr>
                              <w:t xml:space="preserve"> here.</w:t>
                            </w:r>
                          </w:p>
                          <w:p w14:paraId="45994AD6" w14:textId="77777777" w:rsidR="002B12E1" w:rsidRDefault="002B12E1" w:rsidP="006F0FFC"/>
                        </w:txbxContent>
                      </wps:txbx>
                      <wps:bodyPr rot="0" vert="horz" wrap="square" lIns="91440" tIns="45720" rIns="91440" bIns="45720" anchor="t" anchorCtr="0">
                        <a:spAutoFit/>
                      </wps:bodyPr>
                    </wps:wsp>
                  </a:graphicData>
                </a:graphic>
              </wp:inline>
            </w:drawing>
          </mc:Choice>
          <mc:Fallback>
            <w:pict>
              <v:shape w14:anchorId="4A7317BF"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743F908C" w14:textId="67156998" w:rsidR="002B12E1" w:rsidRPr="0072589A" w:rsidRDefault="002B12E1" w:rsidP="006F0FFC">
                      <w:pPr>
                        <w:rPr>
                          <w:sz w:val="24"/>
                        </w:rPr>
                      </w:pPr>
                      <w:r w:rsidRPr="0072589A">
                        <w:rPr>
                          <w:sz w:val="24"/>
                        </w:rPr>
                        <w:t xml:space="preserve">Enter answer to question </w:t>
                      </w:r>
                      <w:r w:rsidR="00F60CD0">
                        <w:rPr>
                          <w:sz w:val="24"/>
                        </w:rPr>
                        <w:t>2</w:t>
                      </w:r>
                      <w:r w:rsidRPr="0072589A">
                        <w:rPr>
                          <w:sz w:val="24"/>
                        </w:rPr>
                        <w:t xml:space="preserve"> here.</w:t>
                      </w:r>
                    </w:p>
                    <w:p w14:paraId="45994AD6" w14:textId="77777777" w:rsidR="002B12E1" w:rsidRDefault="002B12E1" w:rsidP="006F0FFC"/>
                  </w:txbxContent>
                </v:textbox>
                <w10:anchorlock/>
              </v:shape>
            </w:pict>
          </mc:Fallback>
        </mc:AlternateContent>
      </w:r>
    </w:p>
    <w:p w14:paraId="556FCBAE" w14:textId="77777777" w:rsidR="002B12E1" w:rsidRPr="00CF4D9B" w:rsidRDefault="002B12E1" w:rsidP="008B23B3">
      <w:pPr>
        <w:rPr>
          <w:noProof/>
          <w:sz w:val="24"/>
          <w:szCs w:val="24"/>
        </w:rPr>
      </w:pPr>
      <w:r w:rsidRPr="00CF4D9B">
        <w:rPr>
          <w:noProof/>
          <w:sz w:val="24"/>
          <w:szCs w:val="24"/>
        </w:rPr>
        <w:t>Links to relevant supporting evidence online (optional):</w:t>
      </w:r>
    </w:p>
    <w:p w14:paraId="3CE5B857" w14:textId="77777777" w:rsidR="002B12E1" w:rsidRPr="0072589A" w:rsidRDefault="002B12E1" w:rsidP="006F0FFC">
      <w:pPr>
        <w:rPr>
          <w:sz w:val="24"/>
          <w:szCs w:val="24"/>
        </w:rPr>
      </w:pPr>
      <w:r w:rsidRPr="00CF4D9B">
        <w:rPr>
          <w:noProof/>
          <w:sz w:val="24"/>
          <w:szCs w:val="24"/>
        </w:rPr>
        <w:t>You will not be penalised if you have not included supplementary evidence. Any written answers that are included within the supplementary evidence, attempting to circumvent the question word counts, will be disregarded.</w:t>
      </w:r>
    </w:p>
    <w:p w14:paraId="53DDAB2F" w14:textId="77777777" w:rsidR="002B12E1" w:rsidRDefault="002B12E1" w:rsidP="006F0FFC">
      <w:pPr>
        <w:rPr>
          <w:sz w:val="24"/>
          <w:szCs w:val="24"/>
        </w:rPr>
      </w:pPr>
      <w:r w:rsidRPr="006F0FFC">
        <w:rPr>
          <w:noProof/>
          <w:sz w:val="24"/>
          <w:szCs w:val="24"/>
          <w:lang w:eastAsia="en-GB"/>
        </w:rPr>
        <mc:AlternateContent>
          <mc:Choice Requires="wps">
            <w:drawing>
              <wp:inline distT="0" distB="0" distL="0" distR="0" wp14:anchorId="3976E415" wp14:editId="2118DB1D">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DB80EC4" w14:textId="77777777" w:rsidR="002B12E1" w:rsidRPr="0072589A" w:rsidRDefault="002B12E1">
                            <w:pPr>
                              <w:rPr>
                                <w:sz w:val="24"/>
                              </w:rPr>
                            </w:pPr>
                            <w:r w:rsidRPr="0072589A">
                              <w:rPr>
                                <w:sz w:val="24"/>
                              </w:rPr>
                              <w:t>Enter links to supplementary evidence here.</w:t>
                            </w:r>
                          </w:p>
                          <w:p w14:paraId="091B424F" w14:textId="77777777" w:rsidR="002B12E1" w:rsidRDefault="002B12E1"/>
                        </w:txbxContent>
                      </wps:txbx>
                      <wps:bodyPr rot="0" vert="horz" wrap="square" lIns="91440" tIns="45720" rIns="91440" bIns="45720" anchor="t" anchorCtr="0">
                        <a:spAutoFit/>
                      </wps:bodyPr>
                    </wps:wsp>
                  </a:graphicData>
                </a:graphic>
              </wp:inline>
            </w:drawing>
          </mc:Choice>
          <mc:Fallback>
            <w:pict>
              <v:shape w14:anchorId="3976E415"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2DB80EC4" w14:textId="77777777" w:rsidR="002B12E1" w:rsidRPr="0072589A" w:rsidRDefault="002B12E1">
                      <w:pPr>
                        <w:rPr>
                          <w:sz w:val="24"/>
                        </w:rPr>
                      </w:pPr>
                      <w:r w:rsidRPr="0072589A">
                        <w:rPr>
                          <w:sz w:val="24"/>
                        </w:rPr>
                        <w:t>Enter links to supplementary evidence here.</w:t>
                      </w:r>
                    </w:p>
                    <w:p w14:paraId="091B424F" w14:textId="77777777" w:rsidR="002B12E1" w:rsidRDefault="002B12E1"/>
                  </w:txbxContent>
                </v:textbox>
                <w10:anchorlock/>
              </v:shape>
            </w:pict>
          </mc:Fallback>
        </mc:AlternateContent>
      </w:r>
    </w:p>
    <w:p w14:paraId="79FD1225" w14:textId="77777777" w:rsidR="002B12E1" w:rsidRDefault="002B12E1" w:rsidP="006F0FFC">
      <w:pPr>
        <w:rPr>
          <w:sz w:val="24"/>
          <w:szCs w:val="24"/>
        </w:rPr>
      </w:pPr>
    </w:p>
    <w:p w14:paraId="7CAE211B" w14:textId="77777777" w:rsidR="002B12E1" w:rsidRDefault="002B12E1">
      <w:pPr>
        <w:rPr>
          <w:rFonts w:eastAsiaTheme="majorEastAsia" w:cstheme="majorBidi"/>
          <w:b/>
          <w:color w:val="C00000"/>
          <w:sz w:val="28"/>
          <w:szCs w:val="26"/>
        </w:rPr>
      </w:pPr>
      <w:r>
        <w:br w:type="page"/>
      </w:r>
    </w:p>
    <w:p w14:paraId="3F38F8D4" w14:textId="2F725F77" w:rsidR="002B12E1" w:rsidRDefault="002B12E1" w:rsidP="00CE241C">
      <w:pPr>
        <w:pStyle w:val="Heading2"/>
      </w:pPr>
      <w:r w:rsidRPr="00CF4D9B">
        <w:rPr>
          <w:noProof/>
        </w:rPr>
        <w:lastRenderedPageBreak/>
        <w:t xml:space="preserve">Question </w:t>
      </w:r>
      <w:r w:rsidR="008F156F">
        <w:rPr>
          <w:noProof/>
        </w:rPr>
        <w:t>3</w:t>
      </w:r>
      <w:r w:rsidRPr="00CF4D9B">
        <w:rPr>
          <w:noProof/>
        </w:rPr>
        <w:t xml:space="preserve"> </w:t>
      </w:r>
      <w:r w:rsidR="00634C62">
        <w:rPr>
          <w:noProof/>
        </w:rPr>
        <w:t>–</w:t>
      </w:r>
      <w:r w:rsidRPr="00CF4D9B">
        <w:rPr>
          <w:noProof/>
        </w:rPr>
        <w:t xml:space="preserve"> </w:t>
      </w:r>
      <w:r w:rsidR="00251B97">
        <w:rPr>
          <w:noProof/>
        </w:rPr>
        <w:t>Family Business and Community</w:t>
      </w:r>
    </w:p>
    <w:p w14:paraId="07AEA5C6" w14:textId="2E06ED36" w:rsidR="002B12E1" w:rsidRPr="0072589A" w:rsidRDefault="002B12E1" w:rsidP="00DE236C">
      <w:pPr>
        <w:rPr>
          <w:sz w:val="24"/>
          <w:szCs w:val="24"/>
        </w:rPr>
      </w:pPr>
      <w:r w:rsidRPr="0072589A">
        <w:rPr>
          <w:color w:val="C00000"/>
          <w:sz w:val="24"/>
        </w:rPr>
        <w:t xml:space="preserve">(this question is </w:t>
      </w:r>
      <w:r w:rsidRPr="00CF4D9B">
        <w:rPr>
          <w:noProof/>
          <w:color w:val="C00000"/>
          <w:sz w:val="24"/>
        </w:rPr>
        <w:t>2</w:t>
      </w:r>
      <w:r w:rsidR="008F156F">
        <w:rPr>
          <w:noProof/>
          <w:color w:val="C00000"/>
          <w:sz w:val="24"/>
        </w:rPr>
        <w:t>0</w:t>
      </w:r>
      <w:r w:rsidRPr="00CF4D9B">
        <w:rPr>
          <w:noProof/>
          <w:color w:val="C00000"/>
          <w:sz w:val="24"/>
        </w:rPr>
        <w:t>%</w:t>
      </w:r>
      <w:r w:rsidRPr="0072589A">
        <w:rPr>
          <w:color w:val="C00000"/>
          <w:sz w:val="24"/>
        </w:rPr>
        <w:t xml:space="preserve"> of the final score)</w:t>
      </w:r>
    </w:p>
    <w:p w14:paraId="521A5EB7" w14:textId="6A619197" w:rsidR="002B12E1" w:rsidRPr="0072589A" w:rsidRDefault="002B12E1" w:rsidP="00CE241C">
      <w:pPr>
        <w:rPr>
          <w:rStyle w:val="Strong"/>
          <w:sz w:val="24"/>
          <w:szCs w:val="24"/>
        </w:rPr>
      </w:pPr>
      <w:r w:rsidRPr="00CF4D9B">
        <w:rPr>
          <w:b/>
          <w:bCs/>
          <w:noProof/>
          <w:sz w:val="24"/>
          <w:szCs w:val="24"/>
        </w:rPr>
        <w:t xml:space="preserve">Tell us about </w:t>
      </w:r>
      <w:r w:rsidR="00E37501">
        <w:rPr>
          <w:b/>
          <w:bCs/>
          <w:noProof/>
          <w:sz w:val="24"/>
          <w:szCs w:val="24"/>
        </w:rPr>
        <w:t>how</w:t>
      </w:r>
      <w:r w:rsidR="00251B97">
        <w:rPr>
          <w:b/>
          <w:bCs/>
          <w:noProof/>
          <w:sz w:val="24"/>
          <w:szCs w:val="24"/>
        </w:rPr>
        <w:t xml:space="preserve"> the family business</w:t>
      </w:r>
      <w:r w:rsidR="00E37501">
        <w:rPr>
          <w:b/>
          <w:bCs/>
          <w:noProof/>
          <w:sz w:val="24"/>
          <w:szCs w:val="24"/>
        </w:rPr>
        <w:t xml:space="preserve"> </w:t>
      </w:r>
      <w:r w:rsidR="00251B97" w:rsidRPr="00251B97">
        <w:rPr>
          <w:b/>
          <w:bCs/>
          <w:noProof/>
          <w:sz w:val="24"/>
          <w:szCs w:val="24"/>
        </w:rPr>
        <w:t xml:space="preserve">has demonstrated a long-term commitment to supporting, developing, and improving </w:t>
      </w:r>
      <w:r w:rsidR="00251B97">
        <w:rPr>
          <w:b/>
          <w:bCs/>
          <w:noProof/>
          <w:sz w:val="24"/>
          <w:szCs w:val="24"/>
        </w:rPr>
        <w:t>its local/regional</w:t>
      </w:r>
      <w:r w:rsidR="00251B97" w:rsidRPr="00251B97">
        <w:rPr>
          <w:b/>
          <w:bCs/>
          <w:noProof/>
          <w:sz w:val="24"/>
          <w:szCs w:val="24"/>
        </w:rPr>
        <w:t xml:space="preserve"> community</w:t>
      </w:r>
      <w:r w:rsidR="00251B97">
        <w:rPr>
          <w:b/>
          <w:bCs/>
          <w:noProof/>
          <w:sz w:val="24"/>
          <w:szCs w:val="24"/>
        </w:rPr>
        <w:t xml:space="preserve"> </w:t>
      </w:r>
      <w:r w:rsidRPr="00CF4D9B">
        <w:rPr>
          <w:b/>
          <w:bCs/>
          <w:noProof/>
          <w:sz w:val="24"/>
          <w:szCs w:val="24"/>
        </w:rPr>
        <w:t>(500 words maximum).</w:t>
      </w:r>
    </w:p>
    <w:p w14:paraId="24FC2BC0" w14:textId="77777777" w:rsidR="001B55C3" w:rsidRPr="001B55C3" w:rsidRDefault="001B55C3" w:rsidP="001B55C3">
      <w:pPr>
        <w:rPr>
          <w:noProof/>
          <w:sz w:val="24"/>
          <w:szCs w:val="24"/>
        </w:rPr>
      </w:pPr>
      <w:r w:rsidRPr="001B55C3">
        <w:rPr>
          <w:noProof/>
          <w:sz w:val="24"/>
          <w:szCs w:val="24"/>
        </w:rPr>
        <w:t>The following example areas may be relevant to address in your answer (it is not mandatory to cover every area):</w:t>
      </w:r>
    </w:p>
    <w:p w14:paraId="31B0C138" w14:textId="57B78ABF" w:rsidR="00251B97" w:rsidRDefault="00251B97" w:rsidP="002B12E1">
      <w:pPr>
        <w:pStyle w:val="ListParagraph"/>
        <w:numPr>
          <w:ilvl w:val="0"/>
          <w:numId w:val="28"/>
        </w:numPr>
        <w:rPr>
          <w:noProof/>
          <w:sz w:val="24"/>
          <w:szCs w:val="24"/>
        </w:rPr>
      </w:pPr>
      <w:r>
        <w:rPr>
          <w:noProof/>
          <w:sz w:val="24"/>
          <w:szCs w:val="24"/>
        </w:rPr>
        <w:t xml:space="preserve">How and why </w:t>
      </w:r>
      <w:r w:rsidR="0028264E">
        <w:rPr>
          <w:noProof/>
          <w:sz w:val="24"/>
          <w:szCs w:val="24"/>
        </w:rPr>
        <w:t>your business has</w:t>
      </w:r>
      <w:r w:rsidR="00A448DF">
        <w:rPr>
          <w:noProof/>
          <w:sz w:val="24"/>
          <w:szCs w:val="24"/>
        </w:rPr>
        <w:t xml:space="preserve"> </w:t>
      </w:r>
      <w:r>
        <w:rPr>
          <w:noProof/>
          <w:sz w:val="24"/>
          <w:szCs w:val="24"/>
        </w:rPr>
        <w:t>ma</w:t>
      </w:r>
      <w:r w:rsidR="00A448DF">
        <w:rPr>
          <w:noProof/>
          <w:sz w:val="24"/>
          <w:szCs w:val="24"/>
        </w:rPr>
        <w:t>de</w:t>
      </w:r>
      <w:r>
        <w:rPr>
          <w:noProof/>
          <w:sz w:val="24"/>
          <w:szCs w:val="24"/>
        </w:rPr>
        <w:t xml:space="preserve"> a social</w:t>
      </w:r>
      <w:r w:rsidR="001B55C3">
        <w:rPr>
          <w:noProof/>
          <w:sz w:val="24"/>
          <w:szCs w:val="24"/>
        </w:rPr>
        <w:t>, environmental</w:t>
      </w:r>
      <w:r>
        <w:rPr>
          <w:noProof/>
          <w:sz w:val="24"/>
          <w:szCs w:val="24"/>
        </w:rPr>
        <w:t xml:space="preserve"> and economic impact in </w:t>
      </w:r>
      <w:r w:rsidRPr="00251B97">
        <w:rPr>
          <w:noProof/>
          <w:sz w:val="24"/>
          <w:szCs w:val="24"/>
        </w:rPr>
        <w:t>the community</w:t>
      </w:r>
      <w:r w:rsidR="00AD1B6A">
        <w:rPr>
          <w:noProof/>
          <w:sz w:val="24"/>
          <w:szCs w:val="24"/>
        </w:rPr>
        <w:t xml:space="preserve"> </w:t>
      </w:r>
    </w:p>
    <w:p w14:paraId="119AE241" w14:textId="271465A3" w:rsidR="002B12E1" w:rsidRPr="002B12E1" w:rsidRDefault="001B55C3" w:rsidP="001B55C3">
      <w:pPr>
        <w:pStyle w:val="ListParagraph"/>
        <w:numPr>
          <w:ilvl w:val="0"/>
          <w:numId w:val="28"/>
        </w:numPr>
        <w:rPr>
          <w:noProof/>
          <w:sz w:val="24"/>
          <w:szCs w:val="24"/>
        </w:rPr>
      </w:pPr>
      <w:r>
        <w:rPr>
          <w:noProof/>
          <w:sz w:val="24"/>
          <w:szCs w:val="24"/>
        </w:rPr>
        <w:t xml:space="preserve">How and why </w:t>
      </w:r>
      <w:r w:rsidR="0028264E">
        <w:rPr>
          <w:noProof/>
          <w:sz w:val="24"/>
          <w:szCs w:val="24"/>
        </w:rPr>
        <w:t>you contribute</w:t>
      </w:r>
      <w:r>
        <w:rPr>
          <w:noProof/>
          <w:sz w:val="24"/>
          <w:szCs w:val="24"/>
        </w:rPr>
        <w:t xml:space="preserve"> to</w:t>
      </w:r>
      <w:r w:rsidR="008F156F">
        <w:rPr>
          <w:noProof/>
          <w:sz w:val="24"/>
          <w:szCs w:val="24"/>
        </w:rPr>
        <w:t xml:space="preserve"> </w:t>
      </w:r>
      <w:r>
        <w:rPr>
          <w:noProof/>
          <w:sz w:val="24"/>
          <w:szCs w:val="24"/>
        </w:rPr>
        <w:t>community viability</w:t>
      </w:r>
      <w:r w:rsidR="00A448DF">
        <w:rPr>
          <w:noProof/>
          <w:sz w:val="24"/>
          <w:szCs w:val="24"/>
        </w:rPr>
        <w:t>, heritage</w:t>
      </w:r>
      <w:r>
        <w:rPr>
          <w:noProof/>
          <w:sz w:val="24"/>
          <w:szCs w:val="24"/>
        </w:rPr>
        <w:t xml:space="preserve"> and culture</w:t>
      </w:r>
      <w:r w:rsidR="00AD1B6A">
        <w:rPr>
          <w:noProof/>
          <w:sz w:val="24"/>
          <w:szCs w:val="24"/>
        </w:rPr>
        <w:t xml:space="preserve"> </w:t>
      </w:r>
    </w:p>
    <w:p w14:paraId="1E6B5C4B" w14:textId="548BF774" w:rsidR="005A6295" w:rsidRDefault="00A448DF" w:rsidP="00DF7C22">
      <w:pPr>
        <w:pStyle w:val="ListParagraph"/>
        <w:numPr>
          <w:ilvl w:val="0"/>
          <w:numId w:val="28"/>
        </w:numPr>
        <w:rPr>
          <w:sz w:val="24"/>
          <w:szCs w:val="24"/>
        </w:rPr>
      </w:pPr>
      <w:r>
        <w:rPr>
          <w:noProof/>
          <w:sz w:val="24"/>
          <w:szCs w:val="24"/>
        </w:rPr>
        <w:t xml:space="preserve">How </w:t>
      </w:r>
      <w:r w:rsidR="001B2D5A">
        <w:rPr>
          <w:noProof/>
          <w:sz w:val="24"/>
          <w:szCs w:val="24"/>
        </w:rPr>
        <w:t>has</w:t>
      </w:r>
      <w:r>
        <w:rPr>
          <w:noProof/>
          <w:sz w:val="24"/>
          <w:szCs w:val="24"/>
        </w:rPr>
        <w:t xml:space="preserve"> </w:t>
      </w:r>
      <w:r w:rsidR="001B2D5A">
        <w:rPr>
          <w:noProof/>
          <w:sz w:val="24"/>
          <w:szCs w:val="24"/>
        </w:rPr>
        <w:t xml:space="preserve">the </w:t>
      </w:r>
      <w:r w:rsidRPr="00A448DF">
        <w:rPr>
          <w:noProof/>
          <w:sz w:val="24"/>
          <w:szCs w:val="24"/>
        </w:rPr>
        <w:t xml:space="preserve">business provided leadership, service, and/or support to industry associations, </w:t>
      </w:r>
      <w:r w:rsidR="00113934">
        <w:rPr>
          <w:noProof/>
          <w:sz w:val="24"/>
          <w:szCs w:val="24"/>
        </w:rPr>
        <w:t>philanthropic and</w:t>
      </w:r>
      <w:r w:rsidR="00570767">
        <w:rPr>
          <w:noProof/>
          <w:sz w:val="24"/>
          <w:szCs w:val="24"/>
        </w:rPr>
        <w:t xml:space="preserve">/or </w:t>
      </w:r>
      <w:r w:rsidRPr="00A448DF">
        <w:rPr>
          <w:noProof/>
          <w:sz w:val="24"/>
          <w:szCs w:val="24"/>
        </w:rPr>
        <w:t>charitable causes, and community groups</w:t>
      </w:r>
      <w:r w:rsidR="00310478">
        <w:rPr>
          <w:noProof/>
          <w:sz w:val="24"/>
          <w:szCs w:val="24"/>
        </w:rPr>
        <w:t>.</w:t>
      </w:r>
    </w:p>
    <w:p w14:paraId="4C443943" w14:textId="4C5A4EF3" w:rsidR="005A6295" w:rsidRDefault="005A6295" w:rsidP="008B23B3">
      <w:pPr>
        <w:rPr>
          <w:noProof/>
          <w:sz w:val="24"/>
          <w:szCs w:val="24"/>
        </w:rPr>
      </w:pPr>
      <w:r w:rsidRPr="00CE241C">
        <w:rPr>
          <w:noProof/>
          <w:sz w:val="24"/>
          <w:szCs w:val="24"/>
          <w:lang w:eastAsia="en-GB"/>
        </w:rPr>
        <mc:AlternateContent>
          <mc:Choice Requires="wps">
            <w:drawing>
              <wp:inline distT="0" distB="0" distL="0" distR="0" wp14:anchorId="3F93A0DC" wp14:editId="1D8EF6EF">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656A123" w14:textId="77777777" w:rsidR="005A6295" w:rsidRPr="0072589A" w:rsidRDefault="005A6295" w:rsidP="005A6295">
                            <w:pPr>
                              <w:rPr>
                                <w:sz w:val="24"/>
                              </w:rPr>
                            </w:pPr>
                            <w:r w:rsidRPr="0072589A">
                              <w:rPr>
                                <w:sz w:val="24"/>
                              </w:rPr>
                              <w:t xml:space="preserve">Enter answer to question </w:t>
                            </w:r>
                            <w:r>
                              <w:rPr>
                                <w:sz w:val="24"/>
                              </w:rPr>
                              <w:t>3</w:t>
                            </w:r>
                            <w:r w:rsidRPr="0072589A">
                              <w:rPr>
                                <w:sz w:val="24"/>
                              </w:rPr>
                              <w:t xml:space="preserve"> here.</w:t>
                            </w:r>
                          </w:p>
                          <w:p w14:paraId="64708990" w14:textId="77777777" w:rsidR="005A6295" w:rsidRDefault="005A6295" w:rsidP="005A6295"/>
                        </w:txbxContent>
                      </wps:txbx>
                      <wps:bodyPr rot="0" vert="horz" wrap="square" lIns="91440" tIns="45720" rIns="91440" bIns="45720" anchor="t" anchorCtr="0">
                        <a:spAutoFit/>
                      </wps:bodyPr>
                    </wps:wsp>
                  </a:graphicData>
                </a:graphic>
              </wp:inline>
            </w:drawing>
          </mc:Choice>
          <mc:Fallback>
            <w:pict>
              <v:shape w14:anchorId="3F93A0DC"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2656A123" w14:textId="77777777" w:rsidR="005A6295" w:rsidRPr="0072589A" w:rsidRDefault="005A6295" w:rsidP="005A6295">
                      <w:pPr>
                        <w:rPr>
                          <w:sz w:val="24"/>
                        </w:rPr>
                      </w:pPr>
                      <w:r w:rsidRPr="0072589A">
                        <w:rPr>
                          <w:sz w:val="24"/>
                        </w:rPr>
                        <w:t xml:space="preserve">Enter answer to question </w:t>
                      </w:r>
                      <w:r>
                        <w:rPr>
                          <w:sz w:val="24"/>
                        </w:rPr>
                        <w:t>3</w:t>
                      </w:r>
                      <w:r w:rsidRPr="0072589A">
                        <w:rPr>
                          <w:sz w:val="24"/>
                        </w:rPr>
                        <w:t xml:space="preserve"> here.</w:t>
                      </w:r>
                    </w:p>
                    <w:p w14:paraId="64708990" w14:textId="77777777" w:rsidR="005A6295" w:rsidRDefault="005A6295" w:rsidP="005A6295"/>
                  </w:txbxContent>
                </v:textbox>
                <w10:anchorlock/>
              </v:shape>
            </w:pict>
          </mc:Fallback>
        </mc:AlternateContent>
      </w:r>
    </w:p>
    <w:p w14:paraId="60C461B8" w14:textId="77777777" w:rsidR="005A6295" w:rsidRDefault="005A6295" w:rsidP="008B23B3">
      <w:pPr>
        <w:rPr>
          <w:noProof/>
          <w:sz w:val="24"/>
          <w:szCs w:val="24"/>
        </w:rPr>
      </w:pPr>
    </w:p>
    <w:p w14:paraId="60E660FF" w14:textId="232F184F" w:rsidR="002B12E1" w:rsidRPr="00CF4D9B" w:rsidRDefault="002B12E1" w:rsidP="008B23B3">
      <w:pPr>
        <w:rPr>
          <w:noProof/>
          <w:sz w:val="24"/>
          <w:szCs w:val="24"/>
        </w:rPr>
      </w:pPr>
      <w:r w:rsidRPr="00CF4D9B">
        <w:rPr>
          <w:noProof/>
          <w:sz w:val="24"/>
          <w:szCs w:val="24"/>
        </w:rPr>
        <w:t>Links to relevant supporting evidence online (optional):</w:t>
      </w:r>
    </w:p>
    <w:p w14:paraId="01240F20" w14:textId="77777777" w:rsidR="002B12E1" w:rsidRPr="0072589A" w:rsidRDefault="002B12E1" w:rsidP="00CE241C">
      <w:pPr>
        <w:rPr>
          <w:sz w:val="24"/>
          <w:szCs w:val="24"/>
        </w:rPr>
      </w:pPr>
      <w:r w:rsidRPr="00CF4D9B">
        <w:rPr>
          <w:noProof/>
          <w:sz w:val="24"/>
          <w:szCs w:val="24"/>
        </w:rPr>
        <w:t>You will not be penalised if you have not included supplementary evidence. Any written answers that are included within the supplementary evidence, attempting to circumvent the question word counts, will be disregarded.</w:t>
      </w:r>
    </w:p>
    <w:p w14:paraId="5F64F519" w14:textId="77777777" w:rsidR="002B12E1" w:rsidRDefault="002B12E1" w:rsidP="00CE241C">
      <w:pPr>
        <w:rPr>
          <w:sz w:val="24"/>
          <w:szCs w:val="24"/>
        </w:rPr>
      </w:pPr>
      <w:r w:rsidRPr="006F0FFC">
        <w:rPr>
          <w:noProof/>
          <w:sz w:val="24"/>
          <w:szCs w:val="24"/>
          <w:lang w:eastAsia="en-GB"/>
        </w:rPr>
        <mc:AlternateContent>
          <mc:Choice Requires="wps">
            <w:drawing>
              <wp:inline distT="0" distB="0" distL="0" distR="0" wp14:anchorId="1D2F11A1" wp14:editId="31C40B4E">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8831FC" w14:textId="77777777" w:rsidR="002B12E1" w:rsidRPr="0072589A" w:rsidRDefault="002B12E1" w:rsidP="00CE241C">
                            <w:pPr>
                              <w:rPr>
                                <w:sz w:val="24"/>
                              </w:rPr>
                            </w:pPr>
                            <w:r w:rsidRPr="0072589A">
                              <w:rPr>
                                <w:sz w:val="24"/>
                              </w:rPr>
                              <w:t>Enter links to supplementary evidence here.</w:t>
                            </w:r>
                          </w:p>
                          <w:p w14:paraId="5BF26643" w14:textId="77777777" w:rsidR="002B12E1" w:rsidRDefault="002B12E1" w:rsidP="00CE241C"/>
                        </w:txbxContent>
                      </wps:txbx>
                      <wps:bodyPr rot="0" vert="horz" wrap="square" lIns="91440" tIns="45720" rIns="91440" bIns="45720" anchor="t" anchorCtr="0">
                        <a:spAutoFit/>
                      </wps:bodyPr>
                    </wps:wsp>
                  </a:graphicData>
                </a:graphic>
              </wp:inline>
            </w:drawing>
          </mc:Choice>
          <mc:Fallback>
            <w:pict>
              <v:shape w14:anchorId="1D2F11A1"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388831FC" w14:textId="77777777" w:rsidR="002B12E1" w:rsidRPr="0072589A" w:rsidRDefault="002B12E1" w:rsidP="00CE241C">
                      <w:pPr>
                        <w:rPr>
                          <w:sz w:val="24"/>
                        </w:rPr>
                      </w:pPr>
                      <w:r w:rsidRPr="0072589A">
                        <w:rPr>
                          <w:sz w:val="24"/>
                        </w:rPr>
                        <w:t>Enter links to supplementary evidence here.</w:t>
                      </w:r>
                    </w:p>
                    <w:p w14:paraId="5BF26643" w14:textId="77777777" w:rsidR="002B12E1" w:rsidRDefault="002B12E1" w:rsidP="00CE241C"/>
                  </w:txbxContent>
                </v:textbox>
                <w10:anchorlock/>
              </v:shape>
            </w:pict>
          </mc:Fallback>
        </mc:AlternateContent>
      </w:r>
    </w:p>
    <w:p w14:paraId="3F1B9BF2" w14:textId="77777777" w:rsidR="002B12E1" w:rsidRDefault="002B12E1" w:rsidP="00CE241C">
      <w:pPr>
        <w:rPr>
          <w:sz w:val="24"/>
          <w:szCs w:val="24"/>
        </w:rPr>
      </w:pPr>
    </w:p>
    <w:p w14:paraId="213A6C61" w14:textId="77777777" w:rsidR="002B12E1" w:rsidRDefault="002B12E1">
      <w:pPr>
        <w:rPr>
          <w:rFonts w:eastAsiaTheme="majorEastAsia" w:cstheme="majorBidi"/>
          <w:b/>
          <w:color w:val="C00000"/>
          <w:sz w:val="28"/>
          <w:szCs w:val="26"/>
        </w:rPr>
      </w:pPr>
      <w:r>
        <w:br w:type="page"/>
      </w:r>
    </w:p>
    <w:p w14:paraId="5C1C34F3" w14:textId="10B00783" w:rsidR="002B12E1" w:rsidRDefault="002B12E1" w:rsidP="00F61D7B">
      <w:pPr>
        <w:pStyle w:val="Heading2"/>
      </w:pPr>
      <w:r w:rsidRPr="00CF4D9B">
        <w:rPr>
          <w:noProof/>
        </w:rPr>
        <w:lastRenderedPageBreak/>
        <w:t xml:space="preserve">Question 4 –  </w:t>
      </w:r>
      <w:r w:rsidR="008F156F">
        <w:rPr>
          <w:noProof/>
        </w:rPr>
        <w:t>Succession</w:t>
      </w:r>
      <w:r w:rsidRPr="00CF4D9B">
        <w:rPr>
          <w:noProof/>
        </w:rPr>
        <w:t xml:space="preserve"> </w:t>
      </w:r>
      <w:r w:rsidR="008F156F">
        <w:rPr>
          <w:noProof/>
        </w:rPr>
        <w:t>planning</w:t>
      </w:r>
      <w:r>
        <w:t xml:space="preserve"> </w:t>
      </w:r>
      <w:r w:rsidR="00E964B3">
        <w:t>and legacy</w:t>
      </w:r>
    </w:p>
    <w:p w14:paraId="41284856" w14:textId="77777777" w:rsidR="002B12E1" w:rsidRPr="0072589A" w:rsidRDefault="002B12E1" w:rsidP="00DE236C">
      <w:pPr>
        <w:rPr>
          <w:sz w:val="28"/>
          <w:szCs w:val="24"/>
        </w:rPr>
      </w:pPr>
      <w:r w:rsidRPr="0072589A">
        <w:rPr>
          <w:color w:val="C00000"/>
          <w:sz w:val="24"/>
        </w:rPr>
        <w:t xml:space="preserve">(this question is </w:t>
      </w:r>
      <w:r w:rsidRPr="00CF4D9B">
        <w:rPr>
          <w:noProof/>
          <w:color w:val="C00000"/>
          <w:sz w:val="24"/>
        </w:rPr>
        <w:t>15%</w:t>
      </w:r>
      <w:r w:rsidRPr="0072589A">
        <w:rPr>
          <w:color w:val="C00000"/>
          <w:sz w:val="24"/>
        </w:rPr>
        <w:t xml:space="preserve"> of the final score)</w:t>
      </w:r>
    </w:p>
    <w:p w14:paraId="416BE0F6" w14:textId="0653937D" w:rsidR="002B12E1" w:rsidRPr="007A44B1" w:rsidRDefault="002B12E1" w:rsidP="007A44B1">
      <w:pPr>
        <w:rPr>
          <w:rStyle w:val="Strong"/>
          <w:sz w:val="24"/>
        </w:rPr>
      </w:pPr>
      <w:r w:rsidRPr="00CF4D9B">
        <w:rPr>
          <w:b/>
          <w:bCs/>
          <w:noProof/>
          <w:sz w:val="24"/>
        </w:rPr>
        <w:t xml:space="preserve">Tell us </w:t>
      </w:r>
      <w:r w:rsidR="007434A0">
        <w:rPr>
          <w:b/>
          <w:bCs/>
          <w:noProof/>
          <w:sz w:val="24"/>
        </w:rPr>
        <w:t>what the family bussiness is doing in terms of succession planning</w:t>
      </w:r>
      <w:r w:rsidR="00E964B3">
        <w:rPr>
          <w:b/>
          <w:bCs/>
          <w:noProof/>
          <w:sz w:val="24"/>
        </w:rPr>
        <w:t xml:space="preserve"> and legacy</w:t>
      </w:r>
      <w:r w:rsidRPr="00CF4D9B">
        <w:rPr>
          <w:b/>
          <w:bCs/>
          <w:noProof/>
          <w:sz w:val="24"/>
        </w:rPr>
        <w:t xml:space="preserve"> (300 words maximum).</w:t>
      </w:r>
    </w:p>
    <w:p w14:paraId="023183F9" w14:textId="77777777" w:rsidR="008F156F" w:rsidRPr="00F93004" w:rsidRDefault="008F156F" w:rsidP="00F93004">
      <w:pPr>
        <w:rPr>
          <w:noProof/>
          <w:sz w:val="24"/>
          <w:szCs w:val="24"/>
        </w:rPr>
      </w:pPr>
      <w:r w:rsidRPr="00F93004">
        <w:rPr>
          <w:noProof/>
          <w:sz w:val="24"/>
          <w:szCs w:val="24"/>
        </w:rPr>
        <w:t>The following example areas may be relevant to address in your answer (it is not mandatory to cover every area):</w:t>
      </w:r>
    </w:p>
    <w:p w14:paraId="30E27ED1" w14:textId="44395FAA" w:rsidR="00123AB0" w:rsidRDefault="007434A0" w:rsidP="00123AB0">
      <w:pPr>
        <w:pStyle w:val="ListParagraph"/>
        <w:numPr>
          <w:ilvl w:val="0"/>
          <w:numId w:val="28"/>
        </w:numPr>
        <w:rPr>
          <w:noProof/>
          <w:sz w:val="24"/>
          <w:szCs w:val="24"/>
        </w:rPr>
      </w:pPr>
      <w:r>
        <w:rPr>
          <w:noProof/>
          <w:sz w:val="24"/>
          <w:szCs w:val="24"/>
        </w:rPr>
        <w:t xml:space="preserve">Unique ways </w:t>
      </w:r>
      <w:r w:rsidR="00277963">
        <w:rPr>
          <w:noProof/>
          <w:sz w:val="24"/>
          <w:szCs w:val="24"/>
        </w:rPr>
        <w:t xml:space="preserve">or approaches that </w:t>
      </w:r>
      <w:r w:rsidR="00AD1B6A" w:rsidRPr="00AD1B6A">
        <w:rPr>
          <w:noProof/>
          <w:sz w:val="24"/>
          <w:szCs w:val="24"/>
        </w:rPr>
        <w:t xml:space="preserve">the </w:t>
      </w:r>
      <w:r>
        <w:rPr>
          <w:noProof/>
          <w:sz w:val="24"/>
          <w:szCs w:val="24"/>
        </w:rPr>
        <w:t xml:space="preserve">family </w:t>
      </w:r>
      <w:r w:rsidR="00AD1B6A" w:rsidRPr="00AD1B6A">
        <w:rPr>
          <w:noProof/>
          <w:sz w:val="24"/>
          <w:szCs w:val="24"/>
        </w:rPr>
        <w:t xml:space="preserve">is </w:t>
      </w:r>
      <w:r w:rsidR="00277963">
        <w:rPr>
          <w:noProof/>
          <w:sz w:val="24"/>
          <w:szCs w:val="24"/>
        </w:rPr>
        <w:t xml:space="preserve">using </w:t>
      </w:r>
      <w:r w:rsidR="001C480C">
        <w:rPr>
          <w:noProof/>
          <w:sz w:val="24"/>
          <w:szCs w:val="24"/>
        </w:rPr>
        <w:t xml:space="preserve">to inspire potential successors </w:t>
      </w:r>
      <w:r>
        <w:rPr>
          <w:noProof/>
          <w:sz w:val="24"/>
          <w:szCs w:val="24"/>
        </w:rPr>
        <w:t>to lead the business in the future</w:t>
      </w:r>
      <w:r w:rsidR="00123AB0">
        <w:rPr>
          <w:noProof/>
          <w:sz w:val="24"/>
          <w:szCs w:val="24"/>
        </w:rPr>
        <w:t xml:space="preserve"> </w:t>
      </w:r>
    </w:p>
    <w:p w14:paraId="66E48EC7" w14:textId="2BB3BDB4" w:rsidR="00AD1B6A" w:rsidRPr="00123AB0" w:rsidRDefault="00123AB0" w:rsidP="00123AB0">
      <w:pPr>
        <w:pStyle w:val="ListParagraph"/>
        <w:numPr>
          <w:ilvl w:val="0"/>
          <w:numId w:val="28"/>
        </w:numPr>
        <w:rPr>
          <w:noProof/>
          <w:sz w:val="24"/>
          <w:szCs w:val="24"/>
        </w:rPr>
      </w:pPr>
      <w:r>
        <w:rPr>
          <w:noProof/>
          <w:sz w:val="24"/>
          <w:szCs w:val="24"/>
        </w:rPr>
        <w:t xml:space="preserve">How the family approaches </w:t>
      </w:r>
      <w:r w:rsidR="00F93004" w:rsidRPr="00123AB0">
        <w:rPr>
          <w:noProof/>
          <w:sz w:val="24"/>
          <w:szCs w:val="24"/>
        </w:rPr>
        <w:t>the transfer of management</w:t>
      </w:r>
      <w:r w:rsidR="007434A0" w:rsidRPr="00123AB0">
        <w:rPr>
          <w:noProof/>
          <w:sz w:val="24"/>
          <w:szCs w:val="24"/>
        </w:rPr>
        <w:t>,</w:t>
      </w:r>
      <w:r w:rsidR="00F93004" w:rsidRPr="00123AB0">
        <w:rPr>
          <w:noProof/>
          <w:sz w:val="24"/>
          <w:szCs w:val="24"/>
        </w:rPr>
        <w:t xml:space="preserve"> </w:t>
      </w:r>
      <w:r w:rsidR="00AD1B6A" w:rsidRPr="00123AB0">
        <w:rPr>
          <w:noProof/>
          <w:sz w:val="24"/>
          <w:szCs w:val="24"/>
        </w:rPr>
        <w:t xml:space="preserve">leadership </w:t>
      </w:r>
      <w:r w:rsidR="007434A0" w:rsidRPr="00123AB0">
        <w:rPr>
          <w:noProof/>
          <w:sz w:val="24"/>
          <w:szCs w:val="24"/>
        </w:rPr>
        <w:t>and ownership</w:t>
      </w:r>
      <w:r w:rsidR="00AD1B6A" w:rsidRPr="00123AB0">
        <w:rPr>
          <w:noProof/>
          <w:sz w:val="24"/>
          <w:szCs w:val="24"/>
        </w:rPr>
        <w:t xml:space="preserve"> </w:t>
      </w:r>
      <w:r w:rsidR="00A448DF" w:rsidRPr="00123AB0">
        <w:rPr>
          <w:noProof/>
          <w:sz w:val="24"/>
          <w:szCs w:val="24"/>
        </w:rPr>
        <w:t>to the next generation</w:t>
      </w:r>
    </w:p>
    <w:p w14:paraId="3C300674" w14:textId="0BD2D972" w:rsidR="002B12E1" w:rsidRDefault="000A015F" w:rsidP="00E802CF">
      <w:pPr>
        <w:pStyle w:val="ListParagraph"/>
        <w:numPr>
          <w:ilvl w:val="0"/>
          <w:numId w:val="28"/>
        </w:numPr>
        <w:rPr>
          <w:noProof/>
          <w:sz w:val="24"/>
          <w:szCs w:val="24"/>
        </w:rPr>
      </w:pPr>
      <w:r>
        <w:rPr>
          <w:noProof/>
          <w:sz w:val="24"/>
          <w:szCs w:val="24"/>
        </w:rPr>
        <w:t>Unique m</w:t>
      </w:r>
      <w:r w:rsidR="00A448DF" w:rsidRPr="00A448DF">
        <w:rPr>
          <w:noProof/>
          <w:sz w:val="24"/>
          <w:szCs w:val="24"/>
        </w:rPr>
        <w:t xml:space="preserve">echanisms </w:t>
      </w:r>
      <w:r w:rsidR="00AD1B6A" w:rsidRPr="00A448DF">
        <w:rPr>
          <w:noProof/>
          <w:sz w:val="24"/>
          <w:szCs w:val="24"/>
        </w:rPr>
        <w:t xml:space="preserve">that </w:t>
      </w:r>
      <w:r>
        <w:rPr>
          <w:noProof/>
          <w:sz w:val="24"/>
          <w:szCs w:val="24"/>
        </w:rPr>
        <w:t xml:space="preserve">the family engages to </w:t>
      </w:r>
      <w:r w:rsidR="007434A0">
        <w:rPr>
          <w:noProof/>
          <w:sz w:val="24"/>
          <w:szCs w:val="24"/>
        </w:rPr>
        <w:t>ensure family</w:t>
      </w:r>
      <w:r w:rsidR="00A448DF">
        <w:rPr>
          <w:noProof/>
          <w:sz w:val="24"/>
          <w:szCs w:val="24"/>
        </w:rPr>
        <w:t xml:space="preserve"> governance </w:t>
      </w:r>
      <w:r w:rsidR="007434A0">
        <w:rPr>
          <w:noProof/>
          <w:sz w:val="24"/>
          <w:szCs w:val="24"/>
        </w:rPr>
        <w:t>for</w:t>
      </w:r>
      <w:r w:rsidR="00A448DF">
        <w:rPr>
          <w:noProof/>
          <w:sz w:val="24"/>
          <w:szCs w:val="24"/>
        </w:rPr>
        <w:t xml:space="preserve"> </w:t>
      </w:r>
      <w:r w:rsidR="00AD1B6A" w:rsidRPr="00A448DF">
        <w:rPr>
          <w:noProof/>
          <w:sz w:val="24"/>
          <w:szCs w:val="24"/>
        </w:rPr>
        <w:t>continuity</w:t>
      </w:r>
    </w:p>
    <w:p w14:paraId="6E6D3999" w14:textId="4D8C5054" w:rsidR="002C63E5" w:rsidRDefault="00CA017F" w:rsidP="00E802CF">
      <w:pPr>
        <w:pStyle w:val="ListParagraph"/>
        <w:numPr>
          <w:ilvl w:val="0"/>
          <w:numId w:val="28"/>
        </w:numPr>
        <w:rPr>
          <w:noProof/>
          <w:sz w:val="24"/>
          <w:szCs w:val="24"/>
        </w:rPr>
      </w:pPr>
      <w:r>
        <w:rPr>
          <w:noProof/>
          <w:sz w:val="24"/>
          <w:szCs w:val="24"/>
        </w:rPr>
        <w:t>Tell us about the</w:t>
      </w:r>
      <w:r w:rsidR="002C63E5">
        <w:rPr>
          <w:noProof/>
          <w:sz w:val="24"/>
          <w:szCs w:val="24"/>
        </w:rPr>
        <w:t xml:space="preserve"> legacy </w:t>
      </w:r>
      <w:r>
        <w:rPr>
          <w:noProof/>
          <w:sz w:val="24"/>
          <w:szCs w:val="24"/>
        </w:rPr>
        <w:t>that</w:t>
      </w:r>
      <w:r w:rsidR="002C63E5">
        <w:rPr>
          <w:noProof/>
          <w:sz w:val="24"/>
          <w:szCs w:val="24"/>
        </w:rPr>
        <w:t xml:space="preserve"> future generations </w:t>
      </w:r>
      <w:r>
        <w:rPr>
          <w:noProof/>
          <w:sz w:val="24"/>
          <w:szCs w:val="24"/>
        </w:rPr>
        <w:t>should aspire to maintain in the family business</w:t>
      </w:r>
    </w:p>
    <w:p w14:paraId="432CD2C6" w14:textId="2AC501F2" w:rsidR="00D71A5A" w:rsidRDefault="00CF3E02" w:rsidP="00E802CF">
      <w:pPr>
        <w:pStyle w:val="ListParagraph"/>
        <w:numPr>
          <w:ilvl w:val="0"/>
          <w:numId w:val="28"/>
        </w:numPr>
        <w:rPr>
          <w:noProof/>
          <w:sz w:val="24"/>
          <w:szCs w:val="24"/>
        </w:rPr>
      </w:pPr>
      <w:r>
        <w:rPr>
          <w:noProof/>
          <w:sz w:val="24"/>
          <w:szCs w:val="24"/>
        </w:rPr>
        <w:t>Unique ways t</w:t>
      </w:r>
      <w:r w:rsidR="000A015F">
        <w:rPr>
          <w:noProof/>
          <w:sz w:val="24"/>
          <w:szCs w:val="24"/>
        </w:rPr>
        <w:t>hat a</w:t>
      </w:r>
      <w:r>
        <w:rPr>
          <w:noProof/>
          <w:sz w:val="24"/>
          <w:szCs w:val="24"/>
        </w:rPr>
        <w:t xml:space="preserve"> </w:t>
      </w:r>
      <w:r w:rsidR="00865F41">
        <w:rPr>
          <w:noProof/>
          <w:sz w:val="24"/>
          <w:szCs w:val="24"/>
        </w:rPr>
        <w:t xml:space="preserve">legacy </w:t>
      </w:r>
      <w:r w:rsidR="00C4235F">
        <w:rPr>
          <w:noProof/>
          <w:sz w:val="24"/>
          <w:szCs w:val="24"/>
        </w:rPr>
        <w:t xml:space="preserve">is being maintained (e.g </w:t>
      </w:r>
      <w:r w:rsidR="001C0F57">
        <w:rPr>
          <w:noProof/>
          <w:sz w:val="24"/>
          <w:szCs w:val="24"/>
        </w:rPr>
        <w:t xml:space="preserve">retaining </w:t>
      </w:r>
      <w:r w:rsidR="00E60736">
        <w:rPr>
          <w:noProof/>
          <w:sz w:val="24"/>
          <w:szCs w:val="24"/>
        </w:rPr>
        <w:t xml:space="preserve">family </w:t>
      </w:r>
      <w:r w:rsidR="001C0F57">
        <w:rPr>
          <w:noProof/>
          <w:sz w:val="24"/>
          <w:szCs w:val="24"/>
        </w:rPr>
        <w:t>control of the business, maint</w:t>
      </w:r>
      <w:r w:rsidR="00E60736">
        <w:rPr>
          <w:noProof/>
          <w:sz w:val="24"/>
          <w:szCs w:val="24"/>
        </w:rPr>
        <w:t>an</w:t>
      </w:r>
      <w:r w:rsidR="001C0F57">
        <w:rPr>
          <w:noProof/>
          <w:sz w:val="24"/>
          <w:szCs w:val="24"/>
        </w:rPr>
        <w:t>ing a fa</w:t>
      </w:r>
      <w:r w:rsidR="00E60736">
        <w:rPr>
          <w:noProof/>
          <w:sz w:val="24"/>
          <w:szCs w:val="24"/>
        </w:rPr>
        <w:t>m</w:t>
      </w:r>
      <w:r w:rsidR="001C0F57">
        <w:rPr>
          <w:noProof/>
          <w:sz w:val="24"/>
          <w:szCs w:val="24"/>
        </w:rPr>
        <w:t>ily traditon of se</w:t>
      </w:r>
      <w:r w:rsidR="00E60736">
        <w:rPr>
          <w:noProof/>
          <w:sz w:val="24"/>
          <w:szCs w:val="24"/>
        </w:rPr>
        <w:t xml:space="preserve">rvice </w:t>
      </w:r>
      <w:r w:rsidR="001C0F57">
        <w:rPr>
          <w:noProof/>
          <w:sz w:val="24"/>
          <w:szCs w:val="24"/>
        </w:rPr>
        <w:t>to visitor</w:t>
      </w:r>
      <w:r w:rsidR="00E60736">
        <w:rPr>
          <w:noProof/>
          <w:sz w:val="24"/>
          <w:szCs w:val="24"/>
        </w:rPr>
        <w:t>s</w:t>
      </w:r>
      <w:r w:rsidR="001C0F57">
        <w:rPr>
          <w:noProof/>
          <w:sz w:val="24"/>
          <w:szCs w:val="24"/>
        </w:rPr>
        <w:t xml:space="preserve"> </w:t>
      </w:r>
      <w:r w:rsidR="00E60736">
        <w:rPr>
          <w:noProof/>
          <w:sz w:val="24"/>
          <w:szCs w:val="24"/>
        </w:rPr>
        <w:t>which</w:t>
      </w:r>
      <w:r w:rsidR="001C0F57">
        <w:rPr>
          <w:noProof/>
          <w:sz w:val="24"/>
          <w:szCs w:val="24"/>
        </w:rPr>
        <w:t xml:space="preserve"> may have started in this or previous generations)</w:t>
      </w:r>
      <w:r w:rsidR="00E77187">
        <w:rPr>
          <w:noProof/>
          <w:sz w:val="24"/>
          <w:szCs w:val="24"/>
        </w:rPr>
        <w:t>.</w:t>
      </w:r>
    </w:p>
    <w:p w14:paraId="0A1C2269" w14:textId="47A2484C" w:rsidR="00E77187" w:rsidRDefault="00E77187" w:rsidP="00E802CF">
      <w:pPr>
        <w:pStyle w:val="ListParagraph"/>
        <w:numPr>
          <w:ilvl w:val="0"/>
          <w:numId w:val="28"/>
        </w:numPr>
        <w:rPr>
          <w:noProof/>
          <w:sz w:val="24"/>
          <w:szCs w:val="24"/>
        </w:rPr>
      </w:pPr>
      <w:r>
        <w:rPr>
          <w:noProof/>
          <w:sz w:val="24"/>
          <w:szCs w:val="24"/>
        </w:rPr>
        <w:t>Your approach to manage</w:t>
      </w:r>
      <w:r w:rsidR="00057716">
        <w:rPr>
          <w:noProof/>
          <w:sz w:val="24"/>
          <w:szCs w:val="24"/>
        </w:rPr>
        <w:t xml:space="preserve"> and communicate</w:t>
      </w:r>
      <w:r>
        <w:rPr>
          <w:noProof/>
          <w:sz w:val="24"/>
          <w:szCs w:val="24"/>
        </w:rPr>
        <w:t xml:space="preserve"> the</w:t>
      </w:r>
      <w:r w:rsidR="00057716">
        <w:rPr>
          <w:noProof/>
          <w:sz w:val="24"/>
          <w:szCs w:val="24"/>
        </w:rPr>
        <w:t xml:space="preserve"> shift of leadership within the family business with diverse actors (</w:t>
      </w:r>
      <w:r w:rsidR="00B457D7">
        <w:rPr>
          <w:noProof/>
          <w:sz w:val="24"/>
          <w:szCs w:val="24"/>
        </w:rPr>
        <w:t xml:space="preserve">e.g. </w:t>
      </w:r>
      <w:r w:rsidR="00057716">
        <w:rPr>
          <w:noProof/>
          <w:sz w:val="24"/>
          <w:szCs w:val="24"/>
        </w:rPr>
        <w:t xml:space="preserve">suppliers, customers, </w:t>
      </w:r>
      <w:r w:rsidR="00B457D7">
        <w:rPr>
          <w:noProof/>
          <w:sz w:val="24"/>
          <w:szCs w:val="24"/>
        </w:rPr>
        <w:t>industry associations)</w:t>
      </w:r>
    </w:p>
    <w:p w14:paraId="0BB15F57" w14:textId="38F4A2E2" w:rsidR="001B2D5A" w:rsidRPr="00A448DF" w:rsidRDefault="001B2D5A" w:rsidP="007434A0">
      <w:pPr>
        <w:pStyle w:val="ListParagraph"/>
        <w:rPr>
          <w:noProof/>
          <w:sz w:val="24"/>
          <w:szCs w:val="24"/>
        </w:rPr>
      </w:pPr>
    </w:p>
    <w:p w14:paraId="3432B338" w14:textId="77777777" w:rsidR="002B12E1" w:rsidRDefault="002B12E1" w:rsidP="00CE241C">
      <w:pPr>
        <w:rPr>
          <w:sz w:val="24"/>
          <w:szCs w:val="24"/>
        </w:rPr>
      </w:pPr>
      <w:r w:rsidRPr="00CE241C">
        <w:rPr>
          <w:noProof/>
          <w:sz w:val="24"/>
          <w:szCs w:val="24"/>
          <w:lang w:eastAsia="en-GB"/>
        </w:rPr>
        <mc:AlternateContent>
          <mc:Choice Requires="wps">
            <w:drawing>
              <wp:inline distT="0" distB="0" distL="0" distR="0" wp14:anchorId="46884EC3" wp14:editId="764265AE">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9855B9F" w14:textId="77777777" w:rsidR="002B12E1" w:rsidRPr="0072589A" w:rsidRDefault="002B12E1" w:rsidP="008678BE">
                            <w:pPr>
                              <w:rPr>
                                <w:sz w:val="24"/>
                              </w:rPr>
                            </w:pPr>
                            <w:r w:rsidRPr="0072589A">
                              <w:rPr>
                                <w:sz w:val="24"/>
                              </w:rPr>
                              <w:t>Enter answer to question 4 here.</w:t>
                            </w:r>
                          </w:p>
                          <w:p w14:paraId="2C18A12E" w14:textId="77777777" w:rsidR="002B12E1" w:rsidRDefault="002B12E1" w:rsidP="008678BE"/>
                        </w:txbxContent>
                      </wps:txbx>
                      <wps:bodyPr rot="0" vert="horz" wrap="square" lIns="91440" tIns="45720" rIns="91440" bIns="45720" anchor="t" anchorCtr="0">
                        <a:spAutoFit/>
                      </wps:bodyPr>
                    </wps:wsp>
                  </a:graphicData>
                </a:graphic>
              </wp:inline>
            </w:drawing>
          </mc:Choice>
          <mc:Fallback>
            <w:pict>
              <v:shape w14:anchorId="46884EC3"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9855B9F" w14:textId="77777777" w:rsidR="002B12E1" w:rsidRPr="0072589A" w:rsidRDefault="002B12E1" w:rsidP="008678BE">
                      <w:pPr>
                        <w:rPr>
                          <w:sz w:val="24"/>
                        </w:rPr>
                      </w:pPr>
                      <w:r w:rsidRPr="0072589A">
                        <w:rPr>
                          <w:sz w:val="24"/>
                        </w:rPr>
                        <w:t>Enter answer to question 4 here.</w:t>
                      </w:r>
                    </w:p>
                    <w:p w14:paraId="2C18A12E" w14:textId="77777777" w:rsidR="002B12E1" w:rsidRDefault="002B12E1" w:rsidP="008678BE"/>
                  </w:txbxContent>
                </v:textbox>
                <w10:anchorlock/>
              </v:shape>
            </w:pict>
          </mc:Fallback>
        </mc:AlternateContent>
      </w:r>
    </w:p>
    <w:p w14:paraId="18122E1C" w14:textId="77777777" w:rsidR="002B12E1" w:rsidRPr="00CF4D9B" w:rsidRDefault="002B12E1" w:rsidP="008B23B3">
      <w:pPr>
        <w:rPr>
          <w:noProof/>
          <w:sz w:val="24"/>
          <w:szCs w:val="24"/>
        </w:rPr>
      </w:pPr>
      <w:r w:rsidRPr="00CF4D9B">
        <w:rPr>
          <w:noProof/>
          <w:sz w:val="24"/>
          <w:szCs w:val="24"/>
        </w:rPr>
        <w:t>Links to relevant supporting evidence online (optional):</w:t>
      </w:r>
    </w:p>
    <w:p w14:paraId="0C7F9595" w14:textId="77777777" w:rsidR="002B12E1" w:rsidRPr="0072589A" w:rsidRDefault="002B12E1" w:rsidP="008678BE">
      <w:pPr>
        <w:rPr>
          <w:sz w:val="24"/>
          <w:szCs w:val="24"/>
        </w:rPr>
      </w:pPr>
      <w:r w:rsidRPr="00CF4D9B">
        <w:rPr>
          <w:noProof/>
          <w:sz w:val="24"/>
          <w:szCs w:val="24"/>
        </w:rPr>
        <w:t>You will not be penalised if you have not included supplementary evidence. Any written answers that are included within the supplementary evidence, attempting to circumvent the question word counts, will be disregarded.</w:t>
      </w:r>
    </w:p>
    <w:p w14:paraId="159A2B74" w14:textId="77777777" w:rsidR="002B12E1" w:rsidRPr="00BF0187" w:rsidRDefault="002B12E1">
      <w:pPr>
        <w:rPr>
          <w:sz w:val="28"/>
          <w:szCs w:val="28"/>
        </w:rPr>
      </w:pPr>
      <w:r w:rsidRPr="006F0FFC">
        <w:rPr>
          <w:noProof/>
          <w:sz w:val="24"/>
          <w:szCs w:val="24"/>
          <w:lang w:eastAsia="en-GB"/>
        </w:rPr>
        <mc:AlternateContent>
          <mc:Choice Requires="wps">
            <w:drawing>
              <wp:inline distT="0" distB="0" distL="0" distR="0" wp14:anchorId="6C43B20E" wp14:editId="7C12A803">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8B8EFCE" w14:textId="77777777" w:rsidR="002B12E1" w:rsidRPr="0072589A" w:rsidRDefault="002B12E1" w:rsidP="008678BE">
                            <w:pPr>
                              <w:rPr>
                                <w:sz w:val="24"/>
                              </w:rPr>
                            </w:pPr>
                            <w:r w:rsidRPr="0072589A">
                              <w:rPr>
                                <w:sz w:val="24"/>
                              </w:rPr>
                              <w:t>Enter links to supplementary evidence here.</w:t>
                            </w:r>
                          </w:p>
                          <w:p w14:paraId="79D49064" w14:textId="77777777" w:rsidR="002B12E1" w:rsidRDefault="002B12E1" w:rsidP="008678BE"/>
                        </w:txbxContent>
                      </wps:txbx>
                      <wps:bodyPr rot="0" vert="horz" wrap="square" lIns="91440" tIns="45720" rIns="91440" bIns="45720" anchor="t" anchorCtr="0">
                        <a:spAutoFit/>
                      </wps:bodyPr>
                    </wps:wsp>
                  </a:graphicData>
                </a:graphic>
              </wp:inline>
            </w:drawing>
          </mc:Choice>
          <mc:Fallback>
            <w:pict>
              <v:shape w14:anchorId="6C43B20E"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48B8EFCE" w14:textId="77777777" w:rsidR="002B12E1" w:rsidRPr="0072589A" w:rsidRDefault="002B12E1" w:rsidP="008678BE">
                      <w:pPr>
                        <w:rPr>
                          <w:sz w:val="24"/>
                        </w:rPr>
                      </w:pPr>
                      <w:r w:rsidRPr="0072589A">
                        <w:rPr>
                          <w:sz w:val="24"/>
                        </w:rPr>
                        <w:t>Enter links to supplementary evidence here.</w:t>
                      </w:r>
                    </w:p>
                    <w:p w14:paraId="79D49064" w14:textId="77777777" w:rsidR="002B12E1" w:rsidRDefault="002B12E1" w:rsidP="008678BE"/>
                  </w:txbxContent>
                </v:textbox>
                <w10:anchorlock/>
              </v:shape>
            </w:pict>
          </mc:Fallback>
        </mc:AlternateContent>
      </w:r>
    </w:p>
    <w:p w14:paraId="5681CF11" w14:textId="77777777" w:rsidR="002B12E1" w:rsidRDefault="002B12E1">
      <w:pPr>
        <w:rPr>
          <w:sz w:val="4"/>
          <w:szCs w:val="4"/>
        </w:rPr>
        <w:sectPr w:rsidR="002B12E1" w:rsidSect="002B12E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pPr>
    </w:p>
    <w:p w14:paraId="4CF1956B" w14:textId="77777777" w:rsidR="002B12E1" w:rsidRPr="00974890" w:rsidRDefault="002B12E1">
      <w:pPr>
        <w:rPr>
          <w:sz w:val="4"/>
          <w:szCs w:val="4"/>
        </w:rPr>
      </w:pPr>
    </w:p>
    <w:sectPr w:rsidR="002B12E1" w:rsidRPr="00974890" w:rsidSect="002B12E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6C523" w14:textId="77777777" w:rsidR="00B526E1" w:rsidRDefault="00B526E1" w:rsidP="009F1EBD">
      <w:pPr>
        <w:spacing w:after="0" w:line="240" w:lineRule="auto"/>
      </w:pPr>
      <w:r>
        <w:separator/>
      </w:r>
    </w:p>
  </w:endnote>
  <w:endnote w:type="continuationSeparator" w:id="0">
    <w:p w14:paraId="23A504DF" w14:textId="77777777" w:rsidR="00B526E1" w:rsidRDefault="00B526E1" w:rsidP="009F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5FB1" w14:textId="77777777" w:rsidR="009F1EBD" w:rsidRDefault="009F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FB67" w14:textId="77777777" w:rsidR="009F1EBD" w:rsidRDefault="009F1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6B5C" w14:textId="77777777" w:rsidR="009F1EBD" w:rsidRDefault="009F1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AC308" w14:textId="77777777" w:rsidR="00B526E1" w:rsidRDefault="00B526E1" w:rsidP="009F1EBD">
      <w:pPr>
        <w:spacing w:after="0" w:line="240" w:lineRule="auto"/>
      </w:pPr>
      <w:r>
        <w:separator/>
      </w:r>
    </w:p>
  </w:footnote>
  <w:footnote w:type="continuationSeparator" w:id="0">
    <w:p w14:paraId="4EB7BE9E" w14:textId="77777777" w:rsidR="00B526E1" w:rsidRDefault="00B526E1" w:rsidP="009F1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6717" w14:textId="33A3EE7D" w:rsidR="009F1EBD" w:rsidRDefault="00D32954">
    <w:pPr>
      <w:pStyle w:val="Header"/>
    </w:pPr>
    <w:r>
      <w:rPr>
        <w:noProof/>
      </w:rPr>
      <w:pict w14:anchorId="02312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81469" o:spid="_x0000_s1026"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F666" w14:textId="161D969E" w:rsidR="009F1EBD" w:rsidRDefault="00D32954">
    <w:pPr>
      <w:pStyle w:val="Header"/>
    </w:pPr>
    <w:r>
      <w:rPr>
        <w:noProof/>
      </w:rPr>
      <w:pict w14:anchorId="0DDDE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81470" o:spid="_x0000_s1027"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33BA" w14:textId="20048FE3" w:rsidR="009F1EBD" w:rsidRDefault="00D32954">
    <w:pPr>
      <w:pStyle w:val="Header"/>
    </w:pPr>
    <w:r>
      <w:rPr>
        <w:noProof/>
      </w:rPr>
      <w:pict w14:anchorId="3A6DC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581468" o:spid="_x0000_s1025"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13D36"/>
    <w:multiLevelType w:val="hybridMultilevel"/>
    <w:tmpl w:val="0AC6940A"/>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D1F5B"/>
    <w:multiLevelType w:val="hybridMultilevel"/>
    <w:tmpl w:val="BF36ED6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97BF2"/>
    <w:multiLevelType w:val="hybridMultilevel"/>
    <w:tmpl w:val="771E5A16"/>
    <w:lvl w:ilvl="0" w:tplc="BDCCCA66">
      <w:numFmt w:val="bullet"/>
      <w:lvlText w:val=""/>
      <w:lvlJc w:val="left"/>
      <w:pPr>
        <w:ind w:left="180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BB72E6"/>
    <w:multiLevelType w:val="hybridMultilevel"/>
    <w:tmpl w:val="4644EE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9375C"/>
    <w:multiLevelType w:val="hybridMultilevel"/>
    <w:tmpl w:val="F32C85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561ED"/>
    <w:multiLevelType w:val="hybridMultilevel"/>
    <w:tmpl w:val="1234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A09AF"/>
    <w:multiLevelType w:val="hybridMultilevel"/>
    <w:tmpl w:val="A7A62188"/>
    <w:lvl w:ilvl="0" w:tplc="1304CCD0">
      <w:numFmt w:val="bullet"/>
      <w:lvlText w:val="•"/>
      <w:lvlJc w:val="left"/>
      <w:pPr>
        <w:ind w:left="720" w:hanging="360"/>
      </w:pPr>
      <w:rPr>
        <w:rFonts w:ascii="Calibri" w:eastAsiaTheme="minorHAnsi" w:hAnsi="Calibri" w:cs="Calibri" w:hint="default"/>
      </w:rPr>
    </w:lvl>
    <w:lvl w:ilvl="1" w:tplc="BDCCCA66">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EC003C"/>
    <w:multiLevelType w:val="hybridMultilevel"/>
    <w:tmpl w:val="36326974"/>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6855B4"/>
    <w:multiLevelType w:val="hybridMultilevel"/>
    <w:tmpl w:val="521A18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F50F9"/>
    <w:multiLevelType w:val="hybridMultilevel"/>
    <w:tmpl w:val="52946E02"/>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74AEA"/>
    <w:multiLevelType w:val="hybridMultilevel"/>
    <w:tmpl w:val="646621D8"/>
    <w:lvl w:ilvl="0" w:tplc="1304C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262351">
    <w:abstractNumId w:val="10"/>
  </w:num>
  <w:num w:numId="2" w16cid:durableId="202595126">
    <w:abstractNumId w:val="24"/>
  </w:num>
  <w:num w:numId="3" w16cid:durableId="1099787742">
    <w:abstractNumId w:val="5"/>
  </w:num>
  <w:num w:numId="4" w16cid:durableId="844445066">
    <w:abstractNumId w:val="34"/>
  </w:num>
  <w:num w:numId="5" w16cid:durableId="658385772">
    <w:abstractNumId w:val="1"/>
  </w:num>
  <w:num w:numId="6" w16cid:durableId="163282884">
    <w:abstractNumId w:val="4"/>
  </w:num>
  <w:num w:numId="7" w16cid:durableId="1389449469">
    <w:abstractNumId w:val="0"/>
  </w:num>
  <w:num w:numId="8" w16cid:durableId="1573739010">
    <w:abstractNumId w:val="22"/>
  </w:num>
  <w:num w:numId="9" w16cid:durableId="1205748035">
    <w:abstractNumId w:val="9"/>
  </w:num>
  <w:num w:numId="10" w16cid:durableId="1841650487">
    <w:abstractNumId w:val="15"/>
  </w:num>
  <w:num w:numId="11" w16cid:durableId="1181552690">
    <w:abstractNumId w:val="26"/>
  </w:num>
  <w:num w:numId="12" w16cid:durableId="1118570885">
    <w:abstractNumId w:val="19"/>
  </w:num>
  <w:num w:numId="13" w16cid:durableId="871187959">
    <w:abstractNumId w:val="11"/>
  </w:num>
  <w:num w:numId="14" w16cid:durableId="555121324">
    <w:abstractNumId w:val="33"/>
  </w:num>
  <w:num w:numId="15" w16cid:durableId="18551484">
    <w:abstractNumId w:val="7"/>
  </w:num>
  <w:num w:numId="16" w16cid:durableId="1702633219">
    <w:abstractNumId w:val="25"/>
  </w:num>
  <w:num w:numId="17" w16cid:durableId="1989047009">
    <w:abstractNumId w:val="6"/>
  </w:num>
  <w:num w:numId="18" w16cid:durableId="800613202">
    <w:abstractNumId w:val="17"/>
  </w:num>
  <w:num w:numId="19" w16cid:durableId="757866496">
    <w:abstractNumId w:val="8"/>
  </w:num>
  <w:num w:numId="20" w16cid:durableId="2002198288">
    <w:abstractNumId w:val="29"/>
  </w:num>
  <w:num w:numId="21" w16cid:durableId="702554083">
    <w:abstractNumId w:val="32"/>
  </w:num>
  <w:num w:numId="22" w16cid:durableId="1547834697">
    <w:abstractNumId w:val="14"/>
  </w:num>
  <w:num w:numId="23" w16cid:durableId="1957370771">
    <w:abstractNumId w:val="18"/>
  </w:num>
  <w:num w:numId="24" w16cid:durableId="1842311261">
    <w:abstractNumId w:val="17"/>
  </w:num>
  <w:num w:numId="25" w16cid:durableId="1464737184">
    <w:abstractNumId w:val="27"/>
  </w:num>
  <w:num w:numId="26" w16cid:durableId="1798913539">
    <w:abstractNumId w:val="12"/>
  </w:num>
  <w:num w:numId="27" w16cid:durableId="327557223">
    <w:abstractNumId w:val="3"/>
  </w:num>
  <w:num w:numId="28" w16cid:durableId="829561614">
    <w:abstractNumId w:val="23"/>
  </w:num>
  <w:num w:numId="29" w16cid:durableId="562453593">
    <w:abstractNumId w:val="20"/>
  </w:num>
  <w:num w:numId="30" w16cid:durableId="201720880">
    <w:abstractNumId w:val="16"/>
  </w:num>
  <w:num w:numId="31" w16cid:durableId="588658605">
    <w:abstractNumId w:val="30"/>
  </w:num>
  <w:num w:numId="32" w16cid:durableId="1981182346">
    <w:abstractNumId w:val="35"/>
  </w:num>
  <w:num w:numId="33" w16cid:durableId="1609384093">
    <w:abstractNumId w:val="28"/>
  </w:num>
  <w:num w:numId="34" w16cid:durableId="1657999677">
    <w:abstractNumId w:val="31"/>
  </w:num>
  <w:num w:numId="35" w16cid:durableId="448475012">
    <w:abstractNumId w:val="2"/>
  </w:num>
  <w:num w:numId="36" w16cid:durableId="2140150277">
    <w:abstractNumId w:val="13"/>
  </w:num>
  <w:num w:numId="37" w16cid:durableId="10426311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61"/>
    <w:rsid w:val="0000526F"/>
    <w:rsid w:val="000153CB"/>
    <w:rsid w:val="00017006"/>
    <w:rsid w:val="00022C73"/>
    <w:rsid w:val="00023D38"/>
    <w:rsid w:val="00040FFB"/>
    <w:rsid w:val="00051B49"/>
    <w:rsid w:val="0005768D"/>
    <w:rsid w:val="00057716"/>
    <w:rsid w:val="0006265F"/>
    <w:rsid w:val="00066382"/>
    <w:rsid w:val="00067ED6"/>
    <w:rsid w:val="000739ED"/>
    <w:rsid w:val="00075EA6"/>
    <w:rsid w:val="00087EB8"/>
    <w:rsid w:val="00097303"/>
    <w:rsid w:val="000A015F"/>
    <w:rsid w:val="000B24F5"/>
    <w:rsid w:val="000C14DC"/>
    <w:rsid w:val="000C5738"/>
    <w:rsid w:val="000D558E"/>
    <w:rsid w:val="000E218F"/>
    <w:rsid w:val="000F5F31"/>
    <w:rsid w:val="00113934"/>
    <w:rsid w:val="00123AB0"/>
    <w:rsid w:val="00130669"/>
    <w:rsid w:val="0019204D"/>
    <w:rsid w:val="00194761"/>
    <w:rsid w:val="001B2D5A"/>
    <w:rsid w:val="001B55C3"/>
    <w:rsid w:val="001B6651"/>
    <w:rsid w:val="001B6E97"/>
    <w:rsid w:val="001C0F57"/>
    <w:rsid w:val="001C480C"/>
    <w:rsid w:val="001C6FB3"/>
    <w:rsid w:val="001D43A7"/>
    <w:rsid w:val="001E77E6"/>
    <w:rsid w:val="001F5BB2"/>
    <w:rsid w:val="001F62C3"/>
    <w:rsid w:val="00221897"/>
    <w:rsid w:val="00222EAC"/>
    <w:rsid w:val="00225801"/>
    <w:rsid w:val="00235D63"/>
    <w:rsid w:val="00251B97"/>
    <w:rsid w:val="0025607A"/>
    <w:rsid w:val="00263046"/>
    <w:rsid w:val="0026390B"/>
    <w:rsid w:val="00266C8C"/>
    <w:rsid w:val="00277963"/>
    <w:rsid w:val="0028264E"/>
    <w:rsid w:val="00295571"/>
    <w:rsid w:val="002A26D5"/>
    <w:rsid w:val="002A2727"/>
    <w:rsid w:val="002A3A53"/>
    <w:rsid w:val="002B12E1"/>
    <w:rsid w:val="002C63E5"/>
    <w:rsid w:val="002E3444"/>
    <w:rsid w:val="002E6F01"/>
    <w:rsid w:val="002F745D"/>
    <w:rsid w:val="00310478"/>
    <w:rsid w:val="0032416A"/>
    <w:rsid w:val="00341AD7"/>
    <w:rsid w:val="0034537E"/>
    <w:rsid w:val="00350E0F"/>
    <w:rsid w:val="00356AE6"/>
    <w:rsid w:val="003975A1"/>
    <w:rsid w:val="003C3604"/>
    <w:rsid w:val="003D3232"/>
    <w:rsid w:val="003D7C5A"/>
    <w:rsid w:val="003E513C"/>
    <w:rsid w:val="003F0073"/>
    <w:rsid w:val="0040019A"/>
    <w:rsid w:val="00415B56"/>
    <w:rsid w:val="00420689"/>
    <w:rsid w:val="004274F6"/>
    <w:rsid w:val="0044643A"/>
    <w:rsid w:val="004544BF"/>
    <w:rsid w:val="00462AC0"/>
    <w:rsid w:val="004817E9"/>
    <w:rsid w:val="00484A7A"/>
    <w:rsid w:val="00490B02"/>
    <w:rsid w:val="004B53BB"/>
    <w:rsid w:val="004D6D2D"/>
    <w:rsid w:val="004D6FF9"/>
    <w:rsid w:val="004E4CA7"/>
    <w:rsid w:val="004E6872"/>
    <w:rsid w:val="004F09E8"/>
    <w:rsid w:val="004F4756"/>
    <w:rsid w:val="004F4FDF"/>
    <w:rsid w:val="00500F1F"/>
    <w:rsid w:val="00516F78"/>
    <w:rsid w:val="005273CC"/>
    <w:rsid w:val="005544AA"/>
    <w:rsid w:val="00555C0E"/>
    <w:rsid w:val="00570767"/>
    <w:rsid w:val="0057136A"/>
    <w:rsid w:val="00575599"/>
    <w:rsid w:val="00580CE6"/>
    <w:rsid w:val="0058143E"/>
    <w:rsid w:val="005843BB"/>
    <w:rsid w:val="00590A73"/>
    <w:rsid w:val="00591354"/>
    <w:rsid w:val="005A02F3"/>
    <w:rsid w:val="005A149D"/>
    <w:rsid w:val="005A6295"/>
    <w:rsid w:val="005A7FBB"/>
    <w:rsid w:val="005C6F95"/>
    <w:rsid w:val="005E0986"/>
    <w:rsid w:val="00600627"/>
    <w:rsid w:val="00607D45"/>
    <w:rsid w:val="006115CA"/>
    <w:rsid w:val="00613E10"/>
    <w:rsid w:val="00634C62"/>
    <w:rsid w:val="00644B25"/>
    <w:rsid w:val="006654B9"/>
    <w:rsid w:val="006812B8"/>
    <w:rsid w:val="00682D67"/>
    <w:rsid w:val="006A2C4A"/>
    <w:rsid w:val="006A50A4"/>
    <w:rsid w:val="006A76C6"/>
    <w:rsid w:val="006E0411"/>
    <w:rsid w:val="006F0FFC"/>
    <w:rsid w:val="00705D97"/>
    <w:rsid w:val="0072376E"/>
    <w:rsid w:val="0072589A"/>
    <w:rsid w:val="007434A0"/>
    <w:rsid w:val="0076386B"/>
    <w:rsid w:val="007974C8"/>
    <w:rsid w:val="007A44B1"/>
    <w:rsid w:val="007C2E79"/>
    <w:rsid w:val="007D36F4"/>
    <w:rsid w:val="007E1779"/>
    <w:rsid w:val="007E4C21"/>
    <w:rsid w:val="007F21E8"/>
    <w:rsid w:val="0082331D"/>
    <w:rsid w:val="00857805"/>
    <w:rsid w:val="00865F41"/>
    <w:rsid w:val="008678BE"/>
    <w:rsid w:val="00890CB7"/>
    <w:rsid w:val="00896BB2"/>
    <w:rsid w:val="008A102C"/>
    <w:rsid w:val="008B7423"/>
    <w:rsid w:val="008C6B6F"/>
    <w:rsid w:val="008D1049"/>
    <w:rsid w:val="008D5376"/>
    <w:rsid w:val="008E0561"/>
    <w:rsid w:val="008E4C17"/>
    <w:rsid w:val="008E5CBE"/>
    <w:rsid w:val="008F156F"/>
    <w:rsid w:val="008F3EAE"/>
    <w:rsid w:val="008F7E6A"/>
    <w:rsid w:val="00903F89"/>
    <w:rsid w:val="00922730"/>
    <w:rsid w:val="0093017C"/>
    <w:rsid w:val="00936975"/>
    <w:rsid w:val="00970584"/>
    <w:rsid w:val="00974890"/>
    <w:rsid w:val="00980089"/>
    <w:rsid w:val="0098202E"/>
    <w:rsid w:val="00994292"/>
    <w:rsid w:val="009A3DD0"/>
    <w:rsid w:val="009D673E"/>
    <w:rsid w:val="009E19B3"/>
    <w:rsid w:val="009E5451"/>
    <w:rsid w:val="009F1EBD"/>
    <w:rsid w:val="009F6754"/>
    <w:rsid w:val="00A137C8"/>
    <w:rsid w:val="00A20341"/>
    <w:rsid w:val="00A254B4"/>
    <w:rsid w:val="00A4366C"/>
    <w:rsid w:val="00A448DF"/>
    <w:rsid w:val="00A46D4A"/>
    <w:rsid w:val="00A5265B"/>
    <w:rsid w:val="00A52EC8"/>
    <w:rsid w:val="00A664D8"/>
    <w:rsid w:val="00A673EB"/>
    <w:rsid w:val="00A911FE"/>
    <w:rsid w:val="00AD1B6A"/>
    <w:rsid w:val="00AD4527"/>
    <w:rsid w:val="00AE0911"/>
    <w:rsid w:val="00B44D07"/>
    <w:rsid w:val="00B457D7"/>
    <w:rsid w:val="00B526E1"/>
    <w:rsid w:val="00B67AD1"/>
    <w:rsid w:val="00B847E8"/>
    <w:rsid w:val="00B863C2"/>
    <w:rsid w:val="00BB2E9B"/>
    <w:rsid w:val="00BF0187"/>
    <w:rsid w:val="00BF1573"/>
    <w:rsid w:val="00BF546A"/>
    <w:rsid w:val="00C10D4B"/>
    <w:rsid w:val="00C17938"/>
    <w:rsid w:val="00C3565F"/>
    <w:rsid w:val="00C376E5"/>
    <w:rsid w:val="00C406CE"/>
    <w:rsid w:val="00C4235F"/>
    <w:rsid w:val="00C64B15"/>
    <w:rsid w:val="00C70955"/>
    <w:rsid w:val="00C84D98"/>
    <w:rsid w:val="00CA017F"/>
    <w:rsid w:val="00CA17AC"/>
    <w:rsid w:val="00CA54FD"/>
    <w:rsid w:val="00CA62A9"/>
    <w:rsid w:val="00CB0800"/>
    <w:rsid w:val="00CB4DE7"/>
    <w:rsid w:val="00CD2FEE"/>
    <w:rsid w:val="00CE241C"/>
    <w:rsid w:val="00CE79BA"/>
    <w:rsid w:val="00CF1322"/>
    <w:rsid w:val="00CF3E02"/>
    <w:rsid w:val="00CF709F"/>
    <w:rsid w:val="00D026CF"/>
    <w:rsid w:val="00D05EDE"/>
    <w:rsid w:val="00D06BE5"/>
    <w:rsid w:val="00D07927"/>
    <w:rsid w:val="00D11BA5"/>
    <w:rsid w:val="00D144C2"/>
    <w:rsid w:val="00D21119"/>
    <w:rsid w:val="00D34837"/>
    <w:rsid w:val="00D71A5A"/>
    <w:rsid w:val="00D72913"/>
    <w:rsid w:val="00D72D71"/>
    <w:rsid w:val="00D95544"/>
    <w:rsid w:val="00DB3E49"/>
    <w:rsid w:val="00DD06C5"/>
    <w:rsid w:val="00DE11E3"/>
    <w:rsid w:val="00DE236C"/>
    <w:rsid w:val="00DE682E"/>
    <w:rsid w:val="00DF6B7C"/>
    <w:rsid w:val="00E00B21"/>
    <w:rsid w:val="00E00BCA"/>
    <w:rsid w:val="00E039AC"/>
    <w:rsid w:val="00E0743D"/>
    <w:rsid w:val="00E13EF5"/>
    <w:rsid w:val="00E1591E"/>
    <w:rsid w:val="00E35091"/>
    <w:rsid w:val="00E37501"/>
    <w:rsid w:val="00E55337"/>
    <w:rsid w:val="00E60736"/>
    <w:rsid w:val="00E77187"/>
    <w:rsid w:val="00E964B3"/>
    <w:rsid w:val="00EB6030"/>
    <w:rsid w:val="00EB6A3B"/>
    <w:rsid w:val="00EC1F74"/>
    <w:rsid w:val="00EC3755"/>
    <w:rsid w:val="00EC7493"/>
    <w:rsid w:val="00EF297D"/>
    <w:rsid w:val="00F37BA7"/>
    <w:rsid w:val="00F37BBB"/>
    <w:rsid w:val="00F410EB"/>
    <w:rsid w:val="00F4604C"/>
    <w:rsid w:val="00F47843"/>
    <w:rsid w:val="00F52F0F"/>
    <w:rsid w:val="00F60CD0"/>
    <w:rsid w:val="00F61D7B"/>
    <w:rsid w:val="00F72BBA"/>
    <w:rsid w:val="00F77C48"/>
    <w:rsid w:val="00F81389"/>
    <w:rsid w:val="00F93004"/>
    <w:rsid w:val="00F963FD"/>
    <w:rsid w:val="00FA4412"/>
    <w:rsid w:val="00FA7101"/>
    <w:rsid w:val="00FB3430"/>
    <w:rsid w:val="00FC0F73"/>
    <w:rsid w:val="00FD1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5C13"/>
  <w15:chartTrackingRefBased/>
  <w15:docId w15:val="{122C6CC4-6252-488A-8F64-C372D8BC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paragraph" w:styleId="Header">
    <w:name w:val="header"/>
    <w:basedOn w:val="Normal"/>
    <w:link w:val="HeaderChar"/>
    <w:uiPriority w:val="99"/>
    <w:unhideWhenUsed/>
    <w:rsid w:val="009F1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EBD"/>
  </w:style>
  <w:style w:type="paragraph" w:styleId="Footer">
    <w:name w:val="footer"/>
    <w:basedOn w:val="Normal"/>
    <w:link w:val="FooterChar"/>
    <w:uiPriority w:val="99"/>
    <w:unhideWhenUsed/>
    <w:rsid w:val="009F1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EBD"/>
  </w:style>
  <w:style w:type="paragraph" w:styleId="Revision">
    <w:name w:val="Revision"/>
    <w:hidden/>
    <w:uiPriority w:val="99"/>
    <w:semiHidden/>
    <w:rsid w:val="00067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SharedWithUsers xmlns="c92c03b5-0a3c-4e6e-acb9-ee5db2f3dd41">
      <UserInfo>
        <DisplayName>Vikki Harris</DisplayName>
        <AccountId>15</AccountId>
        <AccountType/>
      </UserInfo>
      <UserInfo>
        <DisplayName>Catherine Redshaw</DisplayName>
        <AccountId>16</AccountId>
        <AccountType/>
      </UserInfo>
      <UserInfo>
        <DisplayName>Maria Moriarty Eames</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2cd24b968fb654e5498aba79a4fb89e7">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0db212cbcbc45571a348e80338a7a272"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F9703-069F-42A0-8B0B-C80323BD2A3D}">
  <ds:schemaRefs>
    <ds:schemaRef ds:uri="http://schemas.microsoft.com/office/2006/metadata/properties"/>
    <ds:schemaRef ds:uri="http://schemas.microsoft.com/office/infopath/2007/PartnerControls"/>
    <ds:schemaRef ds:uri="73ba4395-dff7-42ad-9dcf-95f239a1f2e5"/>
    <ds:schemaRef ds:uri="310b8331-2d5d-4b6b-881c-793d0d1f9d6d"/>
    <ds:schemaRef ds:uri="c92c03b5-0a3c-4e6e-acb9-ee5db2f3dd41"/>
  </ds:schemaRefs>
</ds:datastoreItem>
</file>

<file path=customXml/itemProps2.xml><?xml version="1.0" encoding="utf-8"?>
<ds:datastoreItem xmlns:ds="http://schemas.openxmlformats.org/officeDocument/2006/customXml" ds:itemID="{BC799FA4-672A-4FA1-8BCA-2EDA768ACFE7}">
  <ds:schemaRefs>
    <ds:schemaRef ds:uri="http://schemas.openxmlformats.org/officeDocument/2006/bibliography"/>
  </ds:schemaRefs>
</ds:datastoreItem>
</file>

<file path=customXml/itemProps3.xml><?xml version="1.0" encoding="utf-8"?>
<ds:datastoreItem xmlns:ds="http://schemas.openxmlformats.org/officeDocument/2006/customXml" ds:itemID="{FBD65051-1812-46BE-A3BC-23E97A8C8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b8331-2d5d-4b6b-881c-793d0d1f9d6d"/>
    <ds:schemaRef ds:uri="c92c03b5-0a3c-4e6e-acb9-ee5db2f3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59D3C-4495-4511-97CC-B613D11BFA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Maria Moriarty Eames</cp:lastModifiedBy>
  <cp:revision>2</cp:revision>
  <cp:lastPrinted>2019-01-28T10:23:00Z</cp:lastPrinted>
  <dcterms:created xsi:type="dcterms:W3CDTF">2024-05-28T16:14:00Z</dcterms:created>
  <dcterms:modified xsi:type="dcterms:W3CDTF">2024-05-28T16:14:00Z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y fmtid="{D5CDD505-2E9C-101B-9397-08002B2CF9AE}" pid="3" name="MediaServiceImageTags">
    <vt:lpwstr/>
  </property>
</Properties>
</file>